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3122F" w:rsidRDefault="0093122F">
      <w:pPr>
        <w:pStyle w:val="ConsPlusTitlePage"/>
      </w:pPr>
      <w:r>
        <w:t xml:space="preserve">Документ предоставлен </w:t>
      </w:r>
      <w:hyperlink r:id="rId5">
        <w:r>
          <w:rPr>
            <w:color w:val="0000FF"/>
          </w:rPr>
          <w:t>КонсультантПлюс</w:t>
        </w:r>
      </w:hyperlink>
      <w:r>
        <w:br/>
      </w:r>
    </w:p>
    <w:p w:rsidR="0093122F" w:rsidRDefault="0093122F">
      <w:pPr>
        <w:pStyle w:val="ConsPlusNormal"/>
        <w:jc w:val="both"/>
        <w:outlineLvl w:val="0"/>
      </w:pPr>
    </w:p>
    <w:p w:rsidR="0093122F" w:rsidRDefault="0093122F">
      <w:pPr>
        <w:pStyle w:val="ConsPlusTitle"/>
        <w:jc w:val="center"/>
        <w:outlineLvl w:val="0"/>
      </w:pPr>
      <w:r>
        <w:t>АДМИНИСТРАЦИЯ ГОРОДА ПОКАЧИ</w:t>
      </w:r>
    </w:p>
    <w:p w:rsidR="0093122F" w:rsidRDefault="0093122F">
      <w:pPr>
        <w:pStyle w:val="ConsPlusTitle"/>
        <w:jc w:val="center"/>
      </w:pPr>
    </w:p>
    <w:p w:rsidR="0093122F" w:rsidRDefault="0093122F">
      <w:pPr>
        <w:pStyle w:val="ConsPlusTitle"/>
        <w:jc w:val="center"/>
      </w:pPr>
      <w:r>
        <w:t>ПОСТАНОВЛЕНИЕ</w:t>
      </w:r>
    </w:p>
    <w:p w:rsidR="0093122F" w:rsidRDefault="0093122F">
      <w:pPr>
        <w:pStyle w:val="ConsPlusTitle"/>
        <w:jc w:val="center"/>
      </w:pPr>
      <w:r>
        <w:t>от 11 мая 2018 г. N 440</w:t>
      </w:r>
    </w:p>
    <w:p w:rsidR="0093122F" w:rsidRDefault="0093122F">
      <w:pPr>
        <w:pStyle w:val="ConsPlusTitle"/>
        <w:jc w:val="center"/>
      </w:pPr>
    </w:p>
    <w:p w:rsidR="0093122F" w:rsidRDefault="0093122F">
      <w:pPr>
        <w:pStyle w:val="ConsPlusTitle"/>
        <w:jc w:val="center"/>
      </w:pPr>
      <w:r>
        <w:t>ОБ УТВЕРЖДЕНИИ АДМИНИСТРАТИВНОГО РЕГЛАМЕНТА ПРЕДОСТАВЛЕНИЯ</w:t>
      </w:r>
    </w:p>
    <w:p w:rsidR="0093122F" w:rsidRDefault="0093122F">
      <w:pPr>
        <w:pStyle w:val="ConsPlusTitle"/>
        <w:jc w:val="center"/>
      </w:pPr>
      <w:r>
        <w:t>МУНИЦИПАЛЬНОЙ УСЛУГИ "ПРЕДОСТАВЛЕНИЕ ИНФОРМАЦИИ О ПОРЯДКЕ</w:t>
      </w:r>
    </w:p>
    <w:p w:rsidR="0093122F" w:rsidRDefault="0093122F">
      <w:pPr>
        <w:pStyle w:val="ConsPlusTitle"/>
        <w:jc w:val="center"/>
      </w:pPr>
      <w:r>
        <w:t>ПРЕДОСТАВЛЕНИЯ ЖИЛИЩНО-КОММУНАЛЬНЫХ УСЛУГ НАСЕЛЕНИЮ"</w:t>
      </w:r>
    </w:p>
    <w:p w:rsidR="0093122F" w:rsidRDefault="0093122F">
      <w:pPr>
        <w:pStyle w:val="ConsPlusTitle"/>
        <w:jc w:val="center"/>
      </w:pPr>
      <w:r>
        <w:t>НА ТЕРРИТОРИИ ГОРОДА ПОКАЧИ</w:t>
      </w:r>
    </w:p>
    <w:p w:rsidR="0093122F" w:rsidRDefault="0093122F">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93122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3122F" w:rsidRDefault="0093122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3122F" w:rsidRDefault="0093122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3122F" w:rsidRDefault="0093122F">
            <w:pPr>
              <w:pStyle w:val="ConsPlusNormal"/>
              <w:jc w:val="center"/>
            </w:pPr>
            <w:r>
              <w:rPr>
                <w:color w:val="392C69"/>
              </w:rPr>
              <w:t>Список изменяющих документов</w:t>
            </w:r>
          </w:p>
          <w:p w:rsidR="0093122F" w:rsidRDefault="0093122F">
            <w:pPr>
              <w:pStyle w:val="ConsPlusNormal"/>
              <w:jc w:val="center"/>
            </w:pPr>
            <w:r>
              <w:rPr>
                <w:color w:val="392C69"/>
              </w:rPr>
              <w:t xml:space="preserve">(в ред. постановлений Администрации города Покачи от 12.10.2018 </w:t>
            </w:r>
            <w:hyperlink r:id="rId6">
              <w:r>
                <w:rPr>
                  <w:color w:val="0000FF"/>
                </w:rPr>
                <w:t>N 991</w:t>
              </w:r>
            </w:hyperlink>
            <w:r>
              <w:rPr>
                <w:color w:val="392C69"/>
              </w:rPr>
              <w:t>,</w:t>
            </w:r>
          </w:p>
          <w:p w:rsidR="0093122F" w:rsidRDefault="0093122F">
            <w:pPr>
              <w:pStyle w:val="ConsPlusNormal"/>
              <w:jc w:val="center"/>
            </w:pPr>
            <w:r>
              <w:rPr>
                <w:color w:val="392C69"/>
              </w:rPr>
              <w:t xml:space="preserve">от 27.07.2021 </w:t>
            </w:r>
            <w:hyperlink r:id="rId7">
              <w:r>
                <w:rPr>
                  <w:color w:val="0000FF"/>
                </w:rPr>
                <w:t>N 683</w:t>
              </w:r>
            </w:hyperlink>
            <w:r>
              <w:rPr>
                <w:color w:val="392C69"/>
              </w:rPr>
              <w:t xml:space="preserve">, от 18.07.2023 </w:t>
            </w:r>
            <w:hyperlink r:id="rId8">
              <w:r>
                <w:rPr>
                  <w:color w:val="0000FF"/>
                </w:rPr>
                <w:t>N 579</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3122F" w:rsidRDefault="0093122F">
            <w:pPr>
              <w:pStyle w:val="ConsPlusNormal"/>
            </w:pPr>
          </w:p>
        </w:tc>
      </w:tr>
    </w:tbl>
    <w:p w:rsidR="0093122F" w:rsidRDefault="0093122F">
      <w:pPr>
        <w:pStyle w:val="ConsPlusNormal"/>
        <w:jc w:val="both"/>
      </w:pPr>
    </w:p>
    <w:p w:rsidR="0093122F" w:rsidRDefault="0093122F">
      <w:pPr>
        <w:pStyle w:val="ConsPlusNormal"/>
        <w:ind w:firstLine="540"/>
        <w:jc w:val="both"/>
      </w:pPr>
      <w:r>
        <w:t xml:space="preserve">Руководствуясь </w:t>
      </w:r>
      <w:hyperlink r:id="rId9">
        <w:r>
          <w:rPr>
            <w:color w:val="0000FF"/>
          </w:rPr>
          <w:t>статьей 6</w:t>
        </w:r>
      </w:hyperlink>
      <w:r>
        <w:t xml:space="preserve"> Федерального закона от 27.07.2010 N 210-ФЗ "Об организации предоставления государственных и муниципальных услуг", Федеральным </w:t>
      </w:r>
      <w:hyperlink r:id="rId10">
        <w:r>
          <w:rPr>
            <w:color w:val="0000FF"/>
          </w:rPr>
          <w:t>законом</w:t>
        </w:r>
      </w:hyperlink>
      <w:r>
        <w:t xml:space="preserve"> от 06.10.2003 N 131-ФЗ "Об общих принципах организации местного самоуправления в Российской Федерации", </w:t>
      </w:r>
      <w:hyperlink r:id="rId11">
        <w:r>
          <w:rPr>
            <w:color w:val="0000FF"/>
          </w:rPr>
          <w:t>Уставом</w:t>
        </w:r>
      </w:hyperlink>
      <w:r>
        <w:t xml:space="preserve"> города Покачи, </w:t>
      </w:r>
      <w:hyperlink r:id="rId12">
        <w:r>
          <w:rPr>
            <w:color w:val="0000FF"/>
          </w:rPr>
          <w:t>постановлением</w:t>
        </w:r>
      </w:hyperlink>
      <w:r>
        <w:t xml:space="preserve"> администрации города Покачи от 28.08.2015 N 969 "О Порядке разработки и утверждения административных регламентов предоставления муниципальных услуг":</w:t>
      </w:r>
    </w:p>
    <w:p w:rsidR="0093122F" w:rsidRDefault="0093122F">
      <w:pPr>
        <w:pStyle w:val="ConsPlusNormal"/>
        <w:spacing w:before="220"/>
        <w:ind w:firstLine="540"/>
        <w:jc w:val="both"/>
      </w:pPr>
      <w:r>
        <w:t xml:space="preserve">1. Утвердить административный </w:t>
      </w:r>
      <w:hyperlink w:anchor="P38">
        <w:r>
          <w:rPr>
            <w:color w:val="0000FF"/>
          </w:rPr>
          <w:t>регламент</w:t>
        </w:r>
      </w:hyperlink>
      <w:r>
        <w:t xml:space="preserve"> предоставления муниципальной услуги "Предоставление информации о порядке предоставления жилищно-коммунальных услуг населению" на территории города Покачи" согласно приложению к настоящему постановлению.</w:t>
      </w:r>
    </w:p>
    <w:p w:rsidR="0093122F" w:rsidRDefault="0093122F">
      <w:pPr>
        <w:pStyle w:val="ConsPlusNormal"/>
        <w:spacing w:before="220"/>
        <w:ind w:firstLine="540"/>
        <w:jc w:val="both"/>
      </w:pPr>
      <w:r>
        <w:t>2. Признать утратившими силу постановления администрации города Покачи:</w:t>
      </w:r>
    </w:p>
    <w:p w:rsidR="0093122F" w:rsidRDefault="0093122F">
      <w:pPr>
        <w:pStyle w:val="ConsPlusNormal"/>
        <w:spacing w:before="220"/>
        <w:ind w:firstLine="540"/>
        <w:jc w:val="both"/>
      </w:pPr>
      <w:r>
        <w:t xml:space="preserve">1) от 24.06.2014 </w:t>
      </w:r>
      <w:hyperlink r:id="rId13">
        <w:r>
          <w:rPr>
            <w:color w:val="0000FF"/>
          </w:rPr>
          <w:t>N 775</w:t>
        </w:r>
      </w:hyperlink>
      <w:r>
        <w:t xml:space="preserve"> "Об утверждении административного регламента предоставления муниципальной услуги "Предоставление информации о порядке предоставления жилищно-коммунальных услуг населению" на территории города Покачи";</w:t>
      </w:r>
    </w:p>
    <w:p w:rsidR="0093122F" w:rsidRDefault="0093122F">
      <w:pPr>
        <w:pStyle w:val="ConsPlusNormal"/>
        <w:spacing w:before="220"/>
        <w:ind w:firstLine="540"/>
        <w:jc w:val="both"/>
      </w:pPr>
      <w:r>
        <w:t xml:space="preserve">2) от 12.03.2015 </w:t>
      </w:r>
      <w:hyperlink r:id="rId14">
        <w:r>
          <w:rPr>
            <w:color w:val="0000FF"/>
          </w:rPr>
          <w:t>N 336</w:t>
        </w:r>
      </w:hyperlink>
      <w:r>
        <w:t xml:space="preserve"> "О внесении изменений в постановление администрации города Покачи от 24.06.2014 N 775 "Об утверждении административного регламента предоставления муниципальной услуги "Предоставление информации о порядке предоставления жилищно-коммунальных услуг населению" на территории города Покачи";</w:t>
      </w:r>
    </w:p>
    <w:p w:rsidR="0093122F" w:rsidRDefault="0093122F">
      <w:pPr>
        <w:pStyle w:val="ConsPlusNormal"/>
        <w:spacing w:before="220"/>
        <w:ind w:firstLine="540"/>
        <w:jc w:val="both"/>
      </w:pPr>
      <w:r>
        <w:t xml:space="preserve">3) от 15.05.2015 </w:t>
      </w:r>
      <w:hyperlink r:id="rId15">
        <w:r>
          <w:rPr>
            <w:color w:val="0000FF"/>
          </w:rPr>
          <w:t>N 577</w:t>
        </w:r>
      </w:hyperlink>
      <w:r>
        <w:t xml:space="preserve"> "О внесении изменений в постановление администрации города Покачи от 24.06.2014 N 775 "Об утверждении административного регламента предоставления муниципальной услуги "Предоставление информации о порядке предоставления жилищно-коммунальных услуг населению" на территории города Покачи";</w:t>
      </w:r>
    </w:p>
    <w:p w:rsidR="0093122F" w:rsidRDefault="0093122F">
      <w:pPr>
        <w:pStyle w:val="ConsPlusNormal"/>
        <w:spacing w:before="220"/>
        <w:ind w:firstLine="540"/>
        <w:jc w:val="both"/>
      </w:pPr>
      <w:r>
        <w:t xml:space="preserve">4) от 06.05.2016 </w:t>
      </w:r>
      <w:hyperlink r:id="rId16">
        <w:r>
          <w:rPr>
            <w:color w:val="0000FF"/>
          </w:rPr>
          <w:t>N 428</w:t>
        </w:r>
      </w:hyperlink>
      <w:r>
        <w:t xml:space="preserve"> "О внесении изменений в постановление администрации города Покачи от 24.06.2014 N 775 "Об утверждении административного регламента предоставления муниципальной услуги "Предоставление информации о порядке предоставления жилищно-коммунальных услуг населению" на территории города Покачи".</w:t>
      </w:r>
    </w:p>
    <w:p w:rsidR="0093122F" w:rsidRDefault="0093122F">
      <w:pPr>
        <w:pStyle w:val="ConsPlusNormal"/>
        <w:spacing w:before="220"/>
        <w:ind w:firstLine="540"/>
        <w:jc w:val="both"/>
      </w:pPr>
      <w:r>
        <w:t>3. Настоящее постановление вступает в силу после официального опубликования (обнародования).</w:t>
      </w:r>
    </w:p>
    <w:p w:rsidR="0093122F" w:rsidRDefault="0093122F">
      <w:pPr>
        <w:pStyle w:val="ConsPlusNormal"/>
        <w:spacing w:before="220"/>
        <w:ind w:firstLine="540"/>
        <w:jc w:val="both"/>
      </w:pPr>
      <w:r>
        <w:t>4. Опубликовать (обнародовать) настоящее постановление путем размещения его копий в читальном зале городской библиотеки имени А.А. Филатова.</w:t>
      </w:r>
    </w:p>
    <w:p w:rsidR="0093122F" w:rsidRDefault="0093122F">
      <w:pPr>
        <w:pStyle w:val="ConsPlusNormal"/>
        <w:spacing w:before="220"/>
        <w:ind w:firstLine="540"/>
        <w:jc w:val="both"/>
      </w:pPr>
      <w:r>
        <w:lastRenderedPageBreak/>
        <w:t>5. Контроль за выполнением постановления возложить на заместителя главы города Покачи Вафина Н.Ш.</w:t>
      </w:r>
    </w:p>
    <w:p w:rsidR="0093122F" w:rsidRDefault="0093122F">
      <w:pPr>
        <w:pStyle w:val="ConsPlusNormal"/>
        <w:jc w:val="both"/>
      </w:pPr>
      <w:r>
        <w:t xml:space="preserve">(п. 5 в ред. </w:t>
      </w:r>
      <w:hyperlink r:id="rId17">
        <w:r>
          <w:rPr>
            <w:color w:val="0000FF"/>
          </w:rPr>
          <w:t>постановления</w:t>
        </w:r>
      </w:hyperlink>
      <w:r>
        <w:t xml:space="preserve"> Администрации города Покачи от 18.07.2023 N 579)</w:t>
      </w:r>
    </w:p>
    <w:p w:rsidR="0093122F" w:rsidRDefault="0093122F">
      <w:pPr>
        <w:pStyle w:val="ConsPlusNormal"/>
        <w:jc w:val="both"/>
      </w:pPr>
    </w:p>
    <w:p w:rsidR="0093122F" w:rsidRDefault="0093122F">
      <w:pPr>
        <w:pStyle w:val="ConsPlusNormal"/>
        <w:jc w:val="right"/>
      </w:pPr>
      <w:r>
        <w:t>Глава города Покачи</w:t>
      </w:r>
    </w:p>
    <w:p w:rsidR="0093122F" w:rsidRDefault="0093122F">
      <w:pPr>
        <w:pStyle w:val="ConsPlusNormal"/>
        <w:jc w:val="right"/>
      </w:pPr>
      <w:r>
        <w:t>В.И.СТЕПУРА</w:t>
      </w:r>
    </w:p>
    <w:p w:rsidR="0093122F" w:rsidRDefault="0093122F">
      <w:pPr>
        <w:pStyle w:val="ConsPlusNormal"/>
        <w:jc w:val="both"/>
      </w:pPr>
    </w:p>
    <w:p w:rsidR="0093122F" w:rsidRDefault="0093122F">
      <w:pPr>
        <w:pStyle w:val="ConsPlusNormal"/>
        <w:jc w:val="both"/>
      </w:pPr>
    </w:p>
    <w:p w:rsidR="0093122F" w:rsidRDefault="0093122F">
      <w:pPr>
        <w:pStyle w:val="ConsPlusNormal"/>
        <w:jc w:val="both"/>
      </w:pPr>
    </w:p>
    <w:p w:rsidR="0093122F" w:rsidRDefault="0093122F">
      <w:pPr>
        <w:pStyle w:val="ConsPlusNormal"/>
        <w:jc w:val="both"/>
      </w:pPr>
    </w:p>
    <w:p w:rsidR="0093122F" w:rsidRDefault="0093122F">
      <w:pPr>
        <w:pStyle w:val="ConsPlusNormal"/>
        <w:jc w:val="both"/>
      </w:pPr>
    </w:p>
    <w:p w:rsidR="0093122F" w:rsidRDefault="0093122F">
      <w:pPr>
        <w:pStyle w:val="ConsPlusNormal"/>
        <w:jc w:val="right"/>
        <w:outlineLvl w:val="0"/>
      </w:pPr>
      <w:r>
        <w:t>Приложение</w:t>
      </w:r>
    </w:p>
    <w:p w:rsidR="0093122F" w:rsidRDefault="0093122F">
      <w:pPr>
        <w:pStyle w:val="ConsPlusNormal"/>
        <w:jc w:val="right"/>
      </w:pPr>
      <w:r>
        <w:t>к постановлению</w:t>
      </w:r>
    </w:p>
    <w:p w:rsidR="0093122F" w:rsidRDefault="0093122F">
      <w:pPr>
        <w:pStyle w:val="ConsPlusNormal"/>
        <w:jc w:val="right"/>
      </w:pPr>
      <w:r>
        <w:t>администрации города Покачи</w:t>
      </w:r>
    </w:p>
    <w:p w:rsidR="0093122F" w:rsidRDefault="0093122F">
      <w:pPr>
        <w:pStyle w:val="ConsPlusNormal"/>
        <w:jc w:val="right"/>
      </w:pPr>
      <w:r>
        <w:t>от 11.05.2018 N 440</w:t>
      </w:r>
    </w:p>
    <w:p w:rsidR="0093122F" w:rsidRDefault="0093122F">
      <w:pPr>
        <w:pStyle w:val="ConsPlusNormal"/>
        <w:jc w:val="both"/>
      </w:pPr>
    </w:p>
    <w:p w:rsidR="0093122F" w:rsidRDefault="0093122F">
      <w:pPr>
        <w:pStyle w:val="ConsPlusTitle"/>
        <w:jc w:val="center"/>
      </w:pPr>
      <w:bookmarkStart w:id="0" w:name="P38"/>
      <w:bookmarkEnd w:id="0"/>
      <w:r>
        <w:t>АДМИНИСТРАТИВНЫЙ РЕГЛАМЕНТ</w:t>
      </w:r>
    </w:p>
    <w:p w:rsidR="0093122F" w:rsidRDefault="0093122F">
      <w:pPr>
        <w:pStyle w:val="ConsPlusTitle"/>
        <w:jc w:val="center"/>
      </w:pPr>
      <w:r>
        <w:t>ПРЕДОСТАВЛЕНИЯ МУНИЦИПАЛЬНОЙ УСЛУГИ "ПРЕДОСТАВЛЕНИЕ</w:t>
      </w:r>
    </w:p>
    <w:p w:rsidR="0093122F" w:rsidRDefault="0093122F">
      <w:pPr>
        <w:pStyle w:val="ConsPlusTitle"/>
        <w:jc w:val="center"/>
      </w:pPr>
      <w:r>
        <w:t>ИНФОРМАЦИИ О ПОРЯДКЕ ПРЕДОСТАВЛЕНИЯ ЖИЛИЩНО-КОММУНАЛЬНЫХ</w:t>
      </w:r>
    </w:p>
    <w:p w:rsidR="0093122F" w:rsidRDefault="0093122F">
      <w:pPr>
        <w:pStyle w:val="ConsPlusTitle"/>
        <w:jc w:val="center"/>
      </w:pPr>
      <w:r>
        <w:t>УСЛУГ НАСЕЛЕНИЮ" НА ТЕРРИТОРИИ ГОРОДА ПОКАЧИ</w:t>
      </w:r>
    </w:p>
    <w:p w:rsidR="0093122F" w:rsidRDefault="0093122F">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93122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3122F" w:rsidRDefault="0093122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3122F" w:rsidRDefault="0093122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3122F" w:rsidRDefault="0093122F">
            <w:pPr>
              <w:pStyle w:val="ConsPlusNormal"/>
              <w:jc w:val="center"/>
            </w:pPr>
            <w:r>
              <w:rPr>
                <w:color w:val="392C69"/>
              </w:rPr>
              <w:t>Список изменяющих документов</w:t>
            </w:r>
          </w:p>
          <w:p w:rsidR="0093122F" w:rsidRDefault="0093122F">
            <w:pPr>
              <w:pStyle w:val="ConsPlusNormal"/>
              <w:jc w:val="center"/>
            </w:pPr>
            <w:r>
              <w:rPr>
                <w:color w:val="392C69"/>
              </w:rPr>
              <w:t xml:space="preserve">(в ред. постановлений Администрации города Покачи от 12.10.2018 </w:t>
            </w:r>
            <w:hyperlink r:id="rId18">
              <w:r>
                <w:rPr>
                  <w:color w:val="0000FF"/>
                </w:rPr>
                <w:t>N 991</w:t>
              </w:r>
            </w:hyperlink>
            <w:r>
              <w:rPr>
                <w:color w:val="392C69"/>
              </w:rPr>
              <w:t>,</w:t>
            </w:r>
          </w:p>
          <w:p w:rsidR="0093122F" w:rsidRDefault="0093122F">
            <w:pPr>
              <w:pStyle w:val="ConsPlusNormal"/>
              <w:jc w:val="center"/>
            </w:pPr>
            <w:r>
              <w:rPr>
                <w:color w:val="392C69"/>
              </w:rPr>
              <w:t xml:space="preserve">от 27.07.2021 </w:t>
            </w:r>
            <w:hyperlink r:id="rId19">
              <w:r>
                <w:rPr>
                  <w:color w:val="0000FF"/>
                </w:rPr>
                <w:t>N 683</w:t>
              </w:r>
            </w:hyperlink>
            <w:r>
              <w:rPr>
                <w:color w:val="392C69"/>
              </w:rPr>
              <w:t xml:space="preserve">, от 18.07.2023 </w:t>
            </w:r>
            <w:hyperlink r:id="rId20">
              <w:r>
                <w:rPr>
                  <w:color w:val="0000FF"/>
                </w:rPr>
                <w:t>N 579</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3122F" w:rsidRDefault="0093122F">
            <w:pPr>
              <w:pStyle w:val="ConsPlusNormal"/>
            </w:pPr>
          </w:p>
        </w:tc>
      </w:tr>
    </w:tbl>
    <w:p w:rsidR="0093122F" w:rsidRDefault="0093122F">
      <w:pPr>
        <w:pStyle w:val="ConsPlusNormal"/>
        <w:jc w:val="both"/>
      </w:pPr>
    </w:p>
    <w:p w:rsidR="0093122F" w:rsidRDefault="0093122F">
      <w:pPr>
        <w:pStyle w:val="ConsPlusTitle"/>
        <w:ind w:firstLine="540"/>
        <w:jc w:val="both"/>
        <w:outlineLvl w:val="1"/>
      </w:pPr>
      <w:r>
        <w:t>Статья 1. Общие положения</w:t>
      </w:r>
    </w:p>
    <w:p w:rsidR="0093122F" w:rsidRDefault="0093122F">
      <w:pPr>
        <w:pStyle w:val="ConsPlusNormal"/>
        <w:jc w:val="both"/>
      </w:pPr>
    </w:p>
    <w:p w:rsidR="0093122F" w:rsidRDefault="0093122F">
      <w:pPr>
        <w:pStyle w:val="ConsPlusNormal"/>
        <w:ind w:firstLine="540"/>
        <w:jc w:val="both"/>
      </w:pPr>
      <w:r>
        <w:t>1. Предметом регулирования настоящего административного регламента по предоставлению муниципальной услуги "Предоставление информации о порядке предоставления жилищно-коммунальных услуг населению" является порядок и стандарт предоставления информации о порядке предоставления жилищных и коммунальных услуг населению, определяющий сроки и последовательность действий (административных процедур) при исполнении муниципальной услуги (далее Административный регламент).</w:t>
      </w:r>
    </w:p>
    <w:p w:rsidR="0093122F" w:rsidRDefault="0093122F">
      <w:pPr>
        <w:pStyle w:val="ConsPlusNormal"/>
        <w:spacing w:before="220"/>
        <w:ind w:firstLine="540"/>
        <w:jc w:val="both"/>
      </w:pPr>
      <w:r>
        <w:t>2. Наименование муниципальной услуги: "Предоставление информации о порядке предоставления жилищно-коммунальных услуг населению" (далее - муниципальная услуга).</w:t>
      </w:r>
    </w:p>
    <w:p w:rsidR="0093122F" w:rsidRDefault="0093122F">
      <w:pPr>
        <w:pStyle w:val="ConsPlusNormal"/>
        <w:spacing w:before="220"/>
        <w:ind w:firstLine="540"/>
        <w:jc w:val="both"/>
      </w:pPr>
      <w:r>
        <w:t>3. Муниципальная услуга предоставляется администрацией города Покачи.</w:t>
      </w:r>
    </w:p>
    <w:p w:rsidR="0093122F" w:rsidRDefault="0093122F">
      <w:pPr>
        <w:pStyle w:val="ConsPlusNormal"/>
        <w:spacing w:before="220"/>
        <w:ind w:firstLine="540"/>
        <w:jc w:val="both"/>
      </w:pPr>
      <w:r>
        <w:t>В администрации города Покачи муниципальную услугу предоставляет управление жилищно-коммунального хозяйства администрации города Покачи (далее - уполномоченный орган).</w:t>
      </w:r>
    </w:p>
    <w:p w:rsidR="0093122F" w:rsidRDefault="0093122F">
      <w:pPr>
        <w:pStyle w:val="ConsPlusNormal"/>
        <w:spacing w:before="220"/>
        <w:ind w:firstLine="540"/>
        <w:jc w:val="both"/>
      </w:pPr>
      <w:r>
        <w:t>4. Заявителями являются физические, юридические лица, индивидуальные предприниматели.</w:t>
      </w:r>
    </w:p>
    <w:p w:rsidR="0093122F" w:rsidRDefault="0093122F">
      <w:pPr>
        <w:pStyle w:val="ConsPlusNormal"/>
        <w:spacing w:before="220"/>
        <w:ind w:firstLine="540"/>
        <w:jc w:val="both"/>
      </w:pPr>
      <w:r>
        <w:t>При предоставлении муниципальной услуги от имени заявителей вправе обратиться их законные представители, действующие в силу закона, или их представители на основании доверенности.</w:t>
      </w:r>
    </w:p>
    <w:p w:rsidR="0093122F" w:rsidRDefault="0093122F">
      <w:pPr>
        <w:pStyle w:val="ConsPlusNormal"/>
        <w:spacing w:before="220"/>
        <w:ind w:firstLine="540"/>
        <w:jc w:val="both"/>
      </w:pPr>
      <w:bookmarkStart w:id="1" w:name="P54"/>
      <w:bookmarkEnd w:id="1"/>
      <w:r>
        <w:t>5. Муниципальная услуга осуществляется при обращении заявителей по вопросам предоставления информации о порядке предоставления жилищно-коммунальных услуг.</w:t>
      </w:r>
    </w:p>
    <w:p w:rsidR="0093122F" w:rsidRDefault="0093122F">
      <w:pPr>
        <w:pStyle w:val="ConsPlusNormal"/>
        <w:spacing w:before="220"/>
        <w:ind w:firstLine="540"/>
        <w:jc w:val="both"/>
      </w:pPr>
      <w:r>
        <w:t>Место нахождения управления жилищно-коммунального хозяйства:</w:t>
      </w:r>
    </w:p>
    <w:p w:rsidR="0093122F" w:rsidRDefault="0093122F">
      <w:pPr>
        <w:pStyle w:val="ConsPlusNormal"/>
        <w:spacing w:before="220"/>
        <w:ind w:firstLine="540"/>
        <w:jc w:val="both"/>
      </w:pPr>
      <w:r>
        <w:lastRenderedPageBreak/>
        <w:t>628661, город Покачи, ул. Мира, д. 8/1, кабинет 307.</w:t>
      </w:r>
    </w:p>
    <w:p w:rsidR="0093122F" w:rsidRDefault="0093122F">
      <w:pPr>
        <w:pStyle w:val="ConsPlusNormal"/>
        <w:spacing w:before="220"/>
        <w:ind w:firstLine="540"/>
        <w:jc w:val="both"/>
      </w:pPr>
      <w:r>
        <w:t>Режим работы:</w:t>
      </w:r>
    </w:p>
    <w:p w:rsidR="0093122F" w:rsidRDefault="0093122F">
      <w:pPr>
        <w:pStyle w:val="ConsPlusNormal"/>
        <w:spacing w:before="220"/>
        <w:ind w:firstLine="540"/>
        <w:jc w:val="both"/>
      </w:pPr>
      <w:r>
        <w:t>понедельник - пятница - с 8-30 до 17-00,</w:t>
      </w:r>
    </w:p>
    <w:p w:rsidR="0093122F" w:rsidRDefault="0093122F">
      <w:pPr>
        <w:pStyle w:val="ConsPlusNormal"/>
        <w:spacing w:before="220"/>
        <w:ind w:firstLine="540"/>
        <w:jc w:val="both"/>
      </w:pPr>
      <w:r>
        <w:t>перерыв - с 12-30 до 14-00,</w:t>
      </w:r>
    </w:p>
    <w:p w:rsidR="0093122F" w:rsidRDefault="0093122F">
      <w:pPr>
        <w:pStyle w:val="ConsPlusNormal"/>
        <w:spacing w:before="220"/>
        <w:ind w:firstLine="540"/>
        <w:jc w:val="both"/>
      </w:pPr>
      <w:r>
        <w:t>выходные дни: суббота, воскресенье.</w:t>
      </w:r>
    </w:p>
    <w:p w:rsidR="0093122F" w:rsidRDefault="0093122F">
      <w:pPr>
        <w:pStyle w:val="ConsPlusNormal"/>
        <w:spacing w:before="220"/>
        <w:ind w:firstLine="540"/>
        <w:jc w:val="both"/>
      </w:pPr>
      <w:r>
        <w:t>Контактный телефон (факс): 8 (34669) 7-99-64.</w:t>
      </w:r>
    </w:p>
    <w:p w:rsidR="0093122F" w:rsidRDefault="0093122F">
      <w:pPr>
        <w:pStyle w:val="ConsPlusNormal"/>
        <w:jc w:val="both"/>
      </w:pPr>
      <w:r>
        <w:t xml:space="preserve">(в ред. </w:t>
      </w:r>
      <w:hyperlink r:id="rId21">
        <w:r>
          <w:rPr>
            <w:color w:val="0000FF"/>
          </w:rPr>
          <w:t>постановления</w:t>
        </w:r>
      </w:hyperlink>
      <w:r>
        <w:t xml:space="preserve"> Администрации города Покачи от 27.07.2021 N 683)</w:t>
      </w:r>
    </w:p>
    <w:p w:rsidR="0093122F" w:rsidRDefault="0093122F">
      <w:pPr>
        <w:pStyle w:val="ConsPlusNormal"/>
        <w:spacing w:before="220"/>
        <w:ind w:firstLine="540"/>
        <w:jc w:val="both"/>
      </w:pPr>
      <w:r>
        <w:t>Официальный сайт администрации города Покачи: http://www.admpokachi.ru/.</w:t>
      </w:r>
    </w:p>
    <w:p w:rsidR="0093122F" w:rsidRDefault="0093122F">
      <w:pPr>
        <w:pStyle w:val="ConsPlusNormal"/>
        <w:spacing w:before="220"/>
        <w:ind w:firstLine="540"/>
        <w:jc w:val="both"/>
      </w:pPr>
      <w:r>
        <w:t>Адрес электронной почты управления жилищно-коммунального хозяйства: jkh@admpokachi.ru.</w:t>
      </w:r>
    </w:p>
    <w:p w:rsidR="0093122F" w:rsidRDefault="0093122F">
      <w:pPr>
        <w:pStyle w:val="ConsPlusNormal"/>
        <w:spacing w:before="220"/>
        <w:ind w:firstLine="540"/>
        <w:jc w:val="both"/>
      </w:pPr>
      <w:r>
        <w:t>График приема заявителей специалистами уполномоченного органа:</w:t>
      </w:r>
    </w:p>
    <w:p w:rsidR="0093122F" w:rsidRDefault="0093122F">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3742"/>
        <w:gridCol w:w="1134"/>
        <w:gridCol w:w="1701"/>
        <w:gridCol w:w="1304"/>
        <w:gridCol w:w="1191"/>
      </w:tblGrid>
      <w:tr w:rsidR="0093122F">
        <w:tc>
          <w:tcPr>
            <w:tcW w:w="3742" w:type="dxa"/>
          </w:tcPr>
          <w:p w:rsidR="0093122F" w:rsidRDefault="0093122F">
            <w:pPr>
              <w:pStyle w:val="ConsPlusNormal"/>
              <w:jc w:val="center"/>
            </w:pPr>
            <w:r>
              <w:t>Наименование должности муниципальной службы</w:t>
            </w:r>
          </w:p>
        </w:tc>
        <w:tc>
          <w:tcPr>
            <w:tcW w:w="1134" w:type="dxa"/>
          </w:tcPr>
          <w:p w:rsidR="0093122F" w:rsidRDefault="0093122F">
            <w:pPr>
              <w:pStyle w:val="ConsPlusNormal"/>
              <w:jc w:val="center"/>
            </w:pPr>
            <w:r>
              <w:t>N кабинета</w:t>
            </w:r>
          </w:p>
        </w:tc>
        <w:tc>
          <w:tcPr>
            <w:tcW w:w="1701" w:type="dxa"/>
          </w:tcPr>
          <w:p w:rsidR="0093122F" w:rsidRDefault="0093122F">
            <w:pPr>
              <w:pStyle w:val="ConsPlusNormal"/>
              <w:jc w:val="center"/>
            </w:pPr>
            <w:r>
              <w:t>Телефон/факс</w:t>
            </w:r>
          </w:p>
        </w:tc>
        <w:tc>
          <w:tcPr>
            <w:tcW w:w="1304" w:type="dxa"/>
          </w:tcPr>
          <w:p w:rsidR="0093122F" w:rsidRDefault="0093122F">
            <w:pPr>
              <w:pStyle w:val="ConsPlusNormal"/>
              <w:jc w:val="center"/>
            </w:pPr>
            <w:r>
              <w:t>Приемные дни</w:t>
            </w:r>
          </w:p>
        </w:tc>
        <w:tc>
          <w:tcPr>
            <w:tcW w:w="1191" w:type="dxa"/>
          </w:tcPr>
          <w:p w:rsidR="0093122F" w:rsidRDefault="0093122F">
            <w:pPr>
              <w:pStyle w:val="ConsPlusNormal"/>
              <w:jc w:val="center"/>
            </w:pPr>
            <w:r>
              <w:t>Время приема</w:t>
            </w:r>
          </w:p>
        </w:tc>
      </w:tr>
      <w:tr w:rsidR="0093122F">
        <w:tc>
          <w:tcPr>
            <w:tcW w:w="3742" w:type="dxa"/>
          </w:tcPr>
          <w:p w:rsidR="0093122F" w:rsidRDefault="0093122F">
            <w:pPr>
              <w:pStyle w:val="ConsPlusNormal"/>
            </w:pPr>
            <w:r>
              <w:t>Начальник управления ЖКХ администрации города Покачи</w:t>
            </w:r>
          </w:p>
        </w:tc>
        <w:tc>
          <w:tcPr>
            <w:tcW w:w="1134" w:type="dxa"/>
          </w:tcPr>
          <w:p w:rsidR="0093122F" w:rsidRDefault="0093122F">
            <w:pPr>
              <w:pStyle w:val="ConsPlusNormal"/>
            </w:pPr>
            <w:r>
              <w:t>307</w:t>
            </w:r>
          </w:p>
        </w:tc>
        <w:tc>
          <w:tcPr>
            <w:tcW w:w="1701" w:type="dxa"/>
          </w:tcPr>
          <w:p w:rsidR="0093122F" w:rsidRDefault="0093122F">
            <w:pPr>
              <w:pStyle w:val="ConsPlusNormal"/>
            </w:pPr>
            <w:r>
              <w:t>8(34669)</w:t>
            </w:r>
          </w:p>
          <w:p w:rsidR="0093122F" w:rsidRDefault="0093122F">
            <w:pPr>
              <w:pStyle w:val="ConsPlusNormal"/>
            </w:pPr>
            <w:r>
              <w:t>7-99-64 доб. 3071#</w:t>
            </w:r>
          </w:p>
        </w:tc>
        <w:tc>
          <w:tcPr>
            <w:tcW w:w="1304" w:type="dxa"/>
          </w:tcPr>
          <w:p w:rsidR="0093122F" w:rsidRDefault="0093122F">
            <w:pPr>
              <w:pStyle w:val="ConsPlusNormal"/>
            </w:pPr>
            <w:r>
              <w:t>Четверг</w:t>
            </w:r>
          </w:p>
        </w:tc>
        <w:tc>
          <w:tcPr>
            <w:tcW w:w="1191" w:type="dxa"/>
          </w:tcPr>
          <w:p w:rsidR="0093122F" w:rsidRDefault="0093122F">
            <w:pPr>
              <w:pStyle w:val="ConsPlusNormal"/>
            </w:pPr>
            <w:r>
              <w:t>15:00 - 17:00</w:t>
            </w:r>
          </w:p>
        </w:tc>
      </w:tr>
      <w:tr w:rsidR="0093122F">
        <w:tc>
          <w:tcPr>
            <w:tcW w:w="3742" w:type="dxa"/>
          </w:tcPr>
          <w:p w:rsidR="0093122F" w:rsidRDefault="0093122F">
            <w:pPr>
              <w:pStyle w:val="ConsPlusNormal"/>
            </w:pPr>
            <w:r>
              <w:t>Заместитель начальника управления ЖКХ администрации города Покачи</w:t>
            </w:r>
          </w:p>
        </w:tc>
        <w:tc>
          <w:tcPr>
            <w:tcW w:w="1134" w:type="dxa"/>
          </w:tcPr>
          <w:p w:rsidR="0093122F" w:rsidRDefault="0093122F">
            <w:pPr>
              <w:pStyle w:val="ConsPlusNormal"/>
            </w:pPr>
            <w:r>
              <w:t>307</w:t>
            </w:r>
          </w:p>
        </w:tc>
        <w:tc>
          <w:tcPr>
            <w:tcW w:w="1701" w:type="dxa"/>
          </w:tcPr>
          <w:p w:rsidR="0093122F" w:rsidRDefault="0093122F">
            <w:pPr>
              <w:pStyle w:val="ConsPlusNormal"/>
            </w:pPr>
            <w:r>
              <w:t>8(34669)</w:t>
            </w:r>
          </w:p>
          <w:p w:rsidR="0093122F" w:rsidRDefault="0093122F">
            <w:pPr>
              <w:pStyle w:val="ConsPlusNormal"/>
            </w:pPr>
            <w:r>
              <w:t>7-99-64 доб. 3072#</w:t>
            </w:r>
          </w:p>
        </w:tc>
        <w:tc>
          <w:tcPr>
            <w:tcW w:w="1304" w:type="dxa"/>
          </w:tcPr>
          <w:p w:rsidR="0093122F" w:rsidRDefault="0093122F">
            <w:pPr>
              <w:pStyle w:val="ConsPlusNormal"/>
            </w:pPr>
            <w:r>
              <w:t>Четверг</w:t>
            </w:r>
          </w:p>
        </w:tc>
        <w:tc>
          <w:tcPr>
            <w:tcW w:w="1191" w:type="dxa"/>
          </w:tcPr>
          <w:p w:rsidR="0093122F" w:rsidRDefault="0093122F">
            <w:pPr>
              <w:pStyle w:val="ConsPlusNormal"/>
            </w:pPr>
            <w:r>
              <w:t>15:00 - 17:00</w:t>
            </w:r>
          </w:p>
        </w:tc>
      </w:tr>
      <w:tr w:rsidR="0093122F">
        <w:tc>
          <w:tcPr>
            <w:tcW w:w="3742" w:type="dxa"/>
          </w:tcPr>
          <w:p w:rsidR="0093122F" w:rsidRDefault="0093122F">
            <w:pPr>
              <w:pStyle w:val="ConsPlusNormal"/>
            </w:pPr>
            <w:r>
              <w:t>Специалист-эксперт управления ЖКХ администрации города Покачи</w:t>
            </w:r>
          </w:p>
        </w:tc>
        <w:tc>
          <w:tcPr>
            <w:tcW w:w="1134" w:type="dxa"/>
          </w:tcPr>
          <w:p w:rsidR="0093122F" w:rsidRDefault="0093122F">
            <w:pPr>
              <w:pStyle w:val="ConsPlusNormal"/>
            </w:pPr>
            <w:r>
              <w:t>307</w:t>
            </w:r>
          </w:p>
        </w:tc>
        <w:tc>
          <w:tcPr>
            <w:tcW w:w="1701" w:type="dxa"/>
          </w:tcPr>
          <w:p w:rsidR="0093122F" w:rsidRDefault="0093122F">
            <w:pPr>
              <w:pStyle w:val="ConsPlusNormal"/>
            </w:pPr>
            <w:r>
              <w:t>8(34669)</w:t>
            </w:r>
          </w:p>
          <w:p w:rsidR="0093122F" w:rsidRDefault="0093122F">
            <w:pPr>
              <w:pStyle w:val="ConsPlusNormal"/>
            </w:pPr>
            <w:r>
              <w:t>7-99-64 доб. 3073#</w:t>
            </w:r>
          </w:p>
        </w:tc>
        <w:tc>
          <w:tcPr>
            <w:tcW w:w="1304" w:type="dxa"/>
          </w:tcPr>
          <w:p w:rsidR="0093122F" w:rsidRDefault="0093122F">
            <w:pPr>
              <w:pStyle w:val="ConsPlusNormal"/>
            </w:pPr>
            <w:r>
              <w:t>Четверг</w:t>
            </w:r>
          </w:p>
        </w:tc>
        <w:tc>
          <w:tcPr>
            <w:tcW w:w="1191" w:type="dxa"/>
          </w:tcPr>
          <w:p w:rsidR="0093122F" w:rsidRDefault="0093122F">
            <w:pPr>
              <w:pStyle w:val="ConsPlusNormal"/>
            </w:pPr>
            <w:r>
              <w:t>15:00 - 17:00</w:t>
            </w:r>
          </w:p>
        </w:tc>
      </w:tr>
      <w:tr w:rsidR="0093122F">
        <w:tc>
          <w:tcPr>
            <w:tcW w:w="3742" w:type="dxa"/>
          </w:tcPr>
          <w:p w:rsidR="0093122F" w:rsidRDefault="0093122F">
            <w:pPr>
              <w:pStyle w:val="ConsPlusNormal"/>
            </w:pPr>
            <w:r>
              <w:t>Главный специалист управления ЖКХ администрации города Покачи</w:t>
            </w:r>
          </w:p>
        </w:tc>
        <w:tc>
          <w:tcPr>
            <w:tcW w:w="1134" w:type="dxa"/>
          </w:tcPr>
          <w:p w:rsidR="0093122F" w:rsidRDefault="0093122F">
            <w:pPr>
              <w:pStyle w:val="ConsPlusNormal"/>
            </w:pPr>
            <w:r>
              <w:t>307</w:t>
            </w:r>
          </w:p>
        </w:tc>
        <w:tc>
          <w:tcPr>
            <w:tcW w:w="1701" w:type="dxa"/>
          </w:tcPr>
          <w:p w:rsidR="0093122F" w:rsidRDefault="0093122F">
            <w:pPr>
              <w:pStyle w:val="ConsPlusNormal"/>
            </w:pPr>
            <w:r>
              <w:t>8(34669)</w:t>
            </w:r>
          </w:p>
          <w:p w:rsidR="0093122F" w:rsidRDefault="0093122F">
            <w:pPr>
              <w:pStyle w:val="ConsPlusNormal"/>
            </w:pPr>
            <w:r>
              <w:t>7-99-64 доб. 3074#</w:t>
            </w:r>
          </w:p>
          <w:p w:rsidR="0093122F" w:rsidRDefault="0093122F">
            <w:pPr>
              <w:pStyle w:val="ConsPlusNormal"/>
            </w:pPr>
            <w:r>
              <w:t>доб. 3052#</w:t>
            </w:r>
          </w:p>
        </w:tc>
        <w:tc>
          <w:tcPr>
            <w:tcW w:w="1304" w:type="dxa"/>
          </w:tcPr>
          <w:p w:rsidR="0093122F" w:rsidRDefault="0093122F">
            <w:pPr>
              <w:pStyle w:val="ConsPlusNormal"/>
            </w:pPr>
            <w:r>
              <w:t>Четверг</w:t>
            </w:r>
          </w:p>
        </w:tc>
        <w:tc>
          <w:tcPr>
            <w:tcW w:w="1191" w:type="dxa"/>
          </w:tcPr>
          <w:p w:rsidR="0093122F" w:rsidRDefault="0093122F">
            <w:pPr>
              <w:pStyle w:val="ConsPlusNormal"/>
            </w:pPr>
            <w:r>
              <w:t>15:00 - 17:00</w:t>
            </w:r>
          </w:p>
        </w:tc>
      </w:tr>
    </w:tbl>
    <w:p w:rsidR="0093122F" w:rsidRDefault="0093122F">
      <w:pPr>
        <w:pStyle w:val="ConsPlusNormal"/>
        <w:jc w:val="both"/>
      </w:pPr>
    </w:p>
    <w:p w:rsidR="0093122F" w:rsidRDefault="0093122F">
      <w:pPr>
        <w:pStyle w:val="ConsPlusNormal"/>
        <w:jc w:val="both"/>
      </w:pPr>
      <w:r>
        <w:t xml:space="preserve">(таблица в ред. </w:t>
      </w:r>
      <w:hyperlink r:id="rId22">
        <w:r>
          <w:rPr>
            <w:color w:val="0000FF"/>
          </w:rPr>
          <w:t>постановления</w:t>
        </w:r>
      </w:hyperlink>
      <w:r>
        <w:t xml:space="preserve"> Администрации города Покачи от 27.07.2021 N 683)</w:t>
      </w:r>
    </w:p>
    <w:p w:rsidR="0093122F" w:rsidRDefault="0093122F">
      <w:pPr>
        <w:pStyle w:val="ConsPlusNormal"/>
        <w:jc w:val="both"/>
      </w:pPr>
    </w:p>
    <w:p w:rsidR="0093122F" w:rsidRDefault="0093122F">
      <w:pPr>
        <w:pStyle w:val="ConsPlusNormal"/>
        <w:ind w:firstLine="540"/>
        <w:jc w:val="both"/>
      </w:pPr>
      <w:bookmarkStart w:id="2" w:name="P100"/>
      <w:bookmarkEnd w:id="2"/>
      <w:r>
        <w:t>6. Информация о порядке получения муниципальной услуги размещена на Региональном Портале государственных и муниципальных услуг Ханты-Мансийского автономного округа - Югры и представляется заявителю посредством личного обращения, по телефону, электронной почте, через многофункциональный центр (далее - МФЦ).</w:t>
      </w:r>
    </w:p>
    <w:p w:rsidR="0093122F" w:rsidRDefault="0093122F">
      <w:pPr>
        <w:pStyle w:val="ConsPlusNormal"/>
        <w:spacing w:before="220"/>
        <w:ind w:firstLine="540"/>
        <w:jc w:val="both"/>
      </w:pPr>
      <w:r>
        <w:t>МФЦ находится по адресу: г. Покачи, ул. Таежная, д. 20/1;</w:t>
      </w:r>
    </w:p>
    <w:p w:rsidR="0093122F" w:rsidRDefault="0093122F">
      <w:pPr>
        <w:pStyle w:val="ConsPlusNormal"/>
        <w:spacing w:before="220"/>
        <w:ind w:firstLine="540"/>
        <w:jc w:val="both"/>
      </w:pPr>
      <w:r>
        <w:t>Телефоны для справок: 8(34669) 7-50-01;</w:t>
      </w:r>
    </w:p>
    <w:p w:rsidR="0093122F" w:rsidRDefault="0093122F">
      <w:pPr>
        <w:pStyle w:val="ConsPlusNormal"/>
        <w:spacing w:before="220"/>
        <w:ind w:firstLine="540"/>
        <w:jc w:val="both"/>
      </w:pPr>
      <w:r>
        <w:t>Адрес электронной почты: mfc-pokachi@yandex.ru;</w:t>
      </w:r>
    </w:p>
    <w:p w:rsidR="0093122F" w:rsidRDefault="0093122F">
      <w:pPr>
        <w:pStyle w:val="ConsPlusNormal"/>
        <w:spacing w:before="220"/>
        <w:ind w:firstLine="540"/>
        <w:jc w:val="both"/>
      </w:pPr>
      <w:r>
        <w:t>График работы: понедельник, вторник, среда, четверг, пятница - с 08.00 до 20.00 часов суббота - с 09.00 до 18.00 часов воскресенье - выходной.</w:t>
      </w:r>
    </w:p>
    <w:p w:rsidR="0093122F" w:rsidRDefault="0093122F">
      <w:pPr>
        <w:pStyle w:val="ConsPlusNormal"/>
        <w:spacing w:before="220"/>
        <w:ind w:firstLine="540"/>
        <w:jc w:val="both"/>
      </w:pPr>
      <w:r>
        <w:lastRenderedPageBreak/>
        <w:t>Информирование заявителей о порядке предоставления муниципальной услуги в МФЦ, а также по иным вопросам, связанным с предоставлением муниципальной услуги, осуществляется МФЦ в соответствии с действующим законодательством и регламентом работы МФЦ.</w:t>
      </w:r>
    </w:p>
    <w:p w:rsidR="0093122F" w:rsidRDefault="0093122F">
      <w:pPr>
        <w:pStyle w:val="ConsPlusNormal"/>
        <w:spacing w:before="220"/>
        <w:ind w:firstLine="540"/>
        <w:jc w:val="both"/>
      </w:pPr>
      <w:r>
        <w:t>7. Консультации по вопросам предоставления муниципальной услуги осуществляются специалистами уполномоченного органа:</w:t>
      </w:r>
    </w:p>
    <w:p w:rsidR="0093122F" w:rsidRDefault="0093122F">
      <w:pPr>
        <w:pStyle w:val="ConsPlusNormal"/>
        <w:spacing w:before="220"/>
        <w:ind w:firstLine="540"/>
        <w:jc w:val="both"/>
      </w:pPr>
      <w:r>
        <w:t>1) о порядке предоставления муниципальной услуги;</w:t>
      </w:r>
    </w:p>
    <w:p w:rsidR="0093122F" w:rsidRDefault="0093122F">
      <w:pPr>
        <w:pStyle w:val="ConsPlusNormal"/>
        <w:spacing w:before="220"/>
        <w:ind w:firstLine="540"/>
        <w:jc w:val="both"/>
      </w:pPr>
      <w:r>
        <w:t>2) о местонахождении, контактных телефонах;</w:t>
      </w:r>
    </w:p>
    <w:p w:rsidR="0093122F" w:rsidRDefault="0093122F">
      <w:pPr>
        <w:pStyle w:val="ConsPlusNormal"/>
        <w:spacing w:before="220"/>
        <w:ind w:firstLine="540"/>
        <w:jc w:val="both"/>
      </w:pPr>
      <w:r>
        <w:t>3) о графике работы;</w:t>
      </w:r>
    </w:p>
    <w:p w:rsidR="0093122F" w:rsidRDefault="0093122F">
      <w:pPr>
        <w:pStyle w:val="ConsPlusNormal"/>
        <w:spacing w:before="220"/>
        <w:ind w:firstLine="540"/>
        <w:jc w:val="both"/>
      </w:pPr>
      <w:r>
        <w:t>4) о нормативных правовых актах, регулирующих предоставление муниципальной услуги;</w:t>
      </w:r>
    </w:p>
    <w:p w:rsidR="0093122F" w:rsidRDefault="0093122F">
      <w:pPr>
        <w:pStyle w:val="ConsPlusNormal"/>
        <w:spacing w:before="220"/>
        <w:ind w:firstLine="540"/>
        <w:jc w:val="both"/>
      </w:pPr>
      <w:r>
        <w:t>5) о перечне документов, которые необходимо представить для получения муниципальной услуги (в зависимости от обращения);</w:t>
      </w:r>
    </w:p>
    <w:p w:rsidR="0093122F" w:rsidRDefault="0093122F">
      <w:pPr>
        <w:pStyle w:val="ConsPlusNormal"/>
        <w:spacing w:before="220"/>
        <w:ind w:firstLine="540"/>
        <w:jc w:val="both"/>
      </w:pPr>
      <w:r>
        <w:t>6) о сроке предоставления муниципальной услуги;</w:t>
      </w:r>
    </w:p>
    <w:p w:rsidR="0093122F" w:rsidRDefault="0093122F">
      <w:pPr>
        <w:pStyle w:val="ConsPlusNormal"/>
        <w:spacing w:before="220"/>
        <w:ind w:firstLine="540"/>
        <w:jc w:val="both"/>
      </w:pPr>
      <w:r>
        <w:t>7) об основаниях для отказа в предоставлении муниципальной услуги;</w:t>
      </w:r>
    </w:p>
    <w:p w:rsidR="0093122F" w:rsidRDefault="0093122F">
      <w:pPr>
        <w:pStyle w:val="ConsPlusNormal"/>
        <w:spacing w:before="220"/>
        <w:ind w:firstLine="540"/>
        <w:jc w:val="both"/>
      </w:pPr>
      <w:r>
        <w:t>8) о порядке обжалования действий (бездействия) и решений, принимаемых в ходе предоставления муниципальной услуги;</w:t>
      </w:r>
    </w:p>
    <w:p w:rsidR="0093122F" w:rsidRDefault="0093122F">
      <w:pPr>
        <w:pStyle w:val="ConsPlusNormal"/>
        <w:spacing w:before="220"/>
        <w:ind w:firstLine="540"/>
        <w:jc w:val="both"/>
      </w:pPr>
      <w:r>
        <w:t>9) о ходе рассмотрения заявления, поданного заявителем на получение муниципальной услуги.</w:t>
      </w:r>
    </w:p>
    <w:p w:rsidR="0093122F" w:rsidRDefault="0093122F">
      <w:pPr>
        <w:pStyle w:val="ConsPlusNormal"/>
        <w:spacing w:before="220"/>
        <w:ind w:firstLine="540"/>
        <w:jc w:val="both"/>
      </w:pPr>
      <w:bookmarkStart w:id="3" w:name="P116"/>
      <w:bookmarkEnd w:id="3"/>
      <w:r>
        <w:t xml:space="preserve">8. Сведения, указанные в </w:t>
      </w:r>
      <w:hyperlink w:anchor="P54">
        <w:r>
          <w:rPr>
            <w:color w:val="0000FF"/>
          </w:rPr>
          <w:t>частях 5</w:t>
        </w:r>
      </w:hyperlink>
      <w:r>
        <w:t xml:space="preserve">, </w:t>
      </w:r>
      <w:hyperlink w:anchor="P100">
        <w:r>
          <w:rPr>
            <w:color w:val="0000FF"/>
          </w:rPr>
          <w:t>6</w:t>
        </w:r>
      </w:hyperlink>
      <w:r>
        <w:t xml:space="preserve"> настоящего Административного регламента, размещаются на информационных стендах в местах предоставления муниципальной услуги и в информационно-телекоммуникационной сети Интернет:</w:t>
      </w:r>
    </w:p>
    <w:p w:rsidR="0093122F" w:rsidRDefault="0093122F">
      <w:pPr>
        <w:pStyle w:val="ConsPlusNormal"/>
        <w:spacing w:before="220"/>
        <w:ind w:firstLine="540"/>
        <w:jc w:val="both"/>
      </w:pPr>
      <w:r>
        <w:t>1) на официальном сайте администрации города Покачи www.admpokachi.ru (далее - официальный сайт);</w:t>
      </w:r>
    </w:p>
    <w:p w:rsidR="0093122F" w:rsidRDefault="0093122F">
      <w:pPr>
        <w:pStyle w:val="ConsPlusNormal"/>
        <w:spacing w:before="220"/>
        <w:ind w:firstLine="540"/>
        <w:jc w:val="both"/>
      </w:pPr>
      <w:r>
        <w:t>2) в федеральной государственной информационной системе "Единый портал государственных и муниципальных услуг (функций)" www.gosuslugi.ru (далее - Единый портал);</w:t>
      </w:r>
    </w:p>
    <w:p w:rsidR="0093122F" w:rsidRDefault="0093122F">
      <w:pPr>
        <w:pStyle w:val="ConsPlusNormal"/>
        <w:spacing w:before="220"/>
        <w:ind w:firstLine="540"/>
        <w:jc w:val="both"/>
      </w:pPr>
      <w:r>
        <w:t>3) в региональной информационной системе Ханты-Мансийского автономного округа - Югры "Портал государственных и муниципальных услуг (функций) Ханты-Мансийского автономного округа - Югры" 86.gosuslugi.ru (далее - региональный портал).</w:t>
      </w:r>
    </w:p>
    <w:p w:rsidR="0093122F" w:rsidRDefault="0093122F">
      <w:pPr>
        <w:pStyle w:val="ConsPlusNormal"/>
        <w:spacing w:before="220"/>
        <w:ind w:firstLine="540"/>
        <w:jc w:val="both"/>
      </w:pPr>
      <w:r>
        <w:t>9. Информирование заявителей по вопросам предоставления муниципальной услуги, в том числе о ходе предоставления муниципальной услуги, осуществляется в следующих формах:</w:t>
      </w:r>
    </w:p>
    <w:p w:rsidR="0093122F" w:rsidRDefault="0093122F">
      <w:pPr>
        <w:pStyle w:val="ConsPlusNormal"/>
        <w:spacing w:before="220"/>
        <w:ind w:firstLine="540"/>
        <w:jc w:val="both"/>
      </w:pPr>
      <w:r>
        <w:t>1) устной (при личном обращении заявителя и/или по телефону);</w:t>
      </w:r>
    </w:p>
    <w:p w:rsidR="0093122F" w:rsidRDefault="0093122F">
      <w:pPr>
        <w:pStyle w:val="ConsPlusNormal"/>
        <w:spacing w:before="220"/>
        <w:ind w:firstLine="540"/>
        <w:jc w:val="both"/>
      </w:pPr>
      <w:r>
        <w:t>2) письменной (при письменном обращении заявителя по почте, электронной почте, факсу);</w:t>
      </w:r>
    </w:p>
    <w:p w:rsidR="0093122F" w:rsidRDefault="0093122F">
      <w:pPr>
        <w:pStyle w:val="ConsPlusNormal"/>
        <w:spacing w:before="220"/>
        <w:ind w:firstLine="540"/>
        <w:jc w:val="both"/>
      </w:pPr>
      <w:r>
        <w:t>3) в форме информационных (мультимедийных) материалов в информационно-телекоммуникационной сети Интернет посредством официального сайта, Единого и регионального порталов.</w:t>
      </w:r>
    </w:p>
    <w:p w:rsidR="0093122F" w:rsidRDefault="0093122F">
      <w:pPr>
        <w:pStyle w:val="ConsPlusNormal"/>
        <w:spacing w:before="220"/>
        <w:ind w:firstLine="540"/>
        <w:jc w:val="both"/>
      </w:pPr>
      <w:r>
        <w:t>Информация о муниципальной услуге также размещается на информационных стендах в местах предоставления муниципальной услуги в форме информационных (текстовых) материалов.</w:t>
      </w:r>
    </w:p>
    <w:p w:rsidR="0093122F" w:rsidRDefault="0093122F">
      <w:pPr>
        <w:pStyle w:val="ConsPlusNormal"/>
        <w:spacing w:before="220"/>
        <w:ind w:firstLine="540"/>
        <w:jc w:val="both"/>
      </w:pPr>
      <w:r>
        <w:t xml:space="preserve">10. Ответ на письменное обращение по вопросу предоставления муниципальной услуги </w:t>
      </w:r>
      <w:r>
        <w:lastRenderedPageBreak/>
        <w:t>направляется заявителю на почтовый адрес или адрес электронной почты в срок, не превышающий 10 рабочих дней со дня регистрации письменного обращения.</w:t>
      </w:r>
    </w:p>
    <w:p w:rsidR="0093122F" w:rsidRDefault="0093122F">
      <w:pPr>
        <w:pStyle w:val="ConsPlusNormal"/>
        <w:spacing w:before="220"/>
        <w:ind w:firstLine="540"/>
        <w:jc w:val="both"/>
      </w:pPr>
      <w:r>
        <w:t>Ответ должен содержать фамилию, имя, отчество заявителя, должность и номер телефона исполнителя и направляться по почтовому адресу, адресу электронной почты, указанному в обращении.</w:t>
      </w:r>
    </w:p>
    <w:p w:rsidR="0093122F" w:rsidRDefault="0093122F">
      <w:pPr>
        <w:pStyle w:val="ConsPlusNormal"/>
        <w:spacing w:before="220"/>
        <w:ind w:firstLine="540"/>
        <w:jc w:val="both"/>
      </w:pPr>
      <w:r>
        <w:t>11. Ответ на телефонный звонок при устном консультировании начинается с информации о наименовании уполномоченного органа, в который позвонил заявитель, фамилии, имени, отчестве и должности специалиста, принявшего телефонный звонок.</w:t>
      </w:r>
    </w:p>
    <w:p w:rsidR="0093122F" w:rsidRDefault="0093122F">
      <w:pPr>
        <w:pStyle w:val="ConsPlusNormal"/>
        <w:spacing w:before="220"/>
        <w:ind w:firstLine="540"/>
        <w:jc w:val="both"/>
      </w:pPr>
      <w:r>
        <w:t>При невозможности специалиста, принявшего звонок, самостоятельно ответить на поставленные вопросы, телефонный звонок переадресовывается (переводится) на другое должностное лицо или же обратившемуся сообщается телефонный номер, по которому можно получить необходимую информацию.</w:t>
      </w:r>
    </w:p>
    <w:p w:rsidR="0093122F" w:rsidRDefault="0093122F">
      <w:pPr>
        <w:pStyle w:val="ConsPlusNormal"/>
        <w:spacing w:before="220"/>
        <w:ind w:firstLine="540"/>
        <w:jc w:val="both"/>
      </w:pPr>
      <w:r>
        <w:t>В случае, если для ответа требуется более продолжительное время, специалист, осуществляющий устное информирование, предлагает заявителю направить в уполномоченный орган обращение о предоставлении письменной консультации по процедуре предоставления муниципальной услуги, либо назначить другое удобное для заявителя время для устного информирования.</w:t>
      </w:r>
    </w:p>
    <w:p w:rsidR="0093122F" w:rsidRDefault="0093122F">
      <w:pPr>
        <w:pStyle w:val="ConsPlusNormal"/>
        <w:spacing w:before="220"/>
        <w:ind w:firstLine="540"/>
        <w:jc w:val="both"/>
      </w:pPr>
      <w:r>
        <w:t>Устное информирование осуществляется не более 15 минут.</w:t>
      </w:r>
    </w:p>
    <w:p w:rsidR="0093122F" w:rsidRDefault="0093122F">
      <w:pPr>
        <w:pStyle w:val="ConsPlusNormal"/>
        <w:spacing w:before="220"/>
        <w:ind w:firstLine="540"/>
        <w:jc w:val="both"/>
      </w:pPr>
      <w:r>
        <w:t xml:space="preserve">12. Для получения информации заявителями по вопросам предоставления муниципальной услуги, сведений о ходе предоставления муниципальной услуги посредством Единого и регионального порталов необходимо использовать адреса в информационно-телекоммуникационной сети Интернет, указанные в </w:t>
      </w:r>
      <w:hyperlink w:anchor="P116">
        <w:r>
          <w:rPr>
            <w:color w:val="0000FF"/>
          </w:rPr>
          <w:t>части 8</w:t>
        </w:r>
      </w:hyperlink>
      <w:r>
        <w:t xml:space="preserve"> настоящего Административного регламента.</w:t>
      </w:r>
    </w:p>
    <w:p w:rsidR="0093122F" w:rsidRDefault="0093122F">
      <w:pPr>
        <w:pStyle w:val="ConsPlusNormal"/>
        <w:spacing w:before="220"/>
        <w:ind w:firstLine="540"/>
        <w:jc w:val="both"/>
      </w:pPr>
      <w:r>
        <w:t>13. На информационном стенде уполномоченного органа в форме информационных (текстовых) материалов и в информационно-телекоммуникационной сети Интернет в форме информационных (мультимедийных) материалов размещается следующая информация:</w:t>
      </w:r>
    </w:p>
    <w:p w:rsidR="0093122F" w:rsidRDefault="0093122F">
      <w:pPr>
        <w:pStyle w:val="ConsPlusNormal"/>
        <w:spacing w:before="220"/>
        <w:ind w:firstLine="540"/>
        <w:jc w:val="both"/>
      </w:pPr>
      <w:r>
        <w:t>1) извлечения из нормативных правовых актов, содержащих нормы, регулирующие деятельность по предоставлению муниципальной услуги;</w:t>
      </w:r>
    </w:p>
    <w:p w:rsidR="0093122F" w:rsidRDefault="0093122F">
      <w:pPr>
        <w:pStyle w:val="ConsPlusNormal"/>
        <w:spacing w:before="220"/>
        <w:ind w:firstLine="540"/>
        <w:jc w:val="both"/>
      </w:pPr>
      <w:r>
        <w:t>2) блок-схема предоставления муниципальной услуги;</w:t>
      </w:r>
    </w:p>
    <w:p w:rsidR="0093122F" w:rsidRDefault="0093122F">
      <w:pPr>
        <w:pStyle w:val="ConsPlusNormal"/>
        <w:spacing w:before="220"/>
        <w:ind w:firstLine="540"/>
        <w:jc w:val="both"/>
      </w:pPr>
      <w:r>
        <w:t>3) исчерпывающий перечень документов, необходимых для предоставления муниципальной услуги;</w:t>
      </w:r>
    </w:p>
    <w:p w:rsidR="0093122F" w:rsidRDefault="0093122F">
      <w:pPr>
        <w:pStyle w:val="ConsPlusNormal"/>
        <w:spacing w:before="220"/>
        <w:ind w:firstLine="540"/>
        <w:jc w:val="both"/>
      </w:pPr>
      <w:r>
        <w:t>4) образцы оформления документов, необходимых для предоставления муниципальной услуги, и требования к ним;</w:t>
      </w:r>
    </w:p>
    <w:p w:rsidR="0093122F" w:rsidRDefault="0093122F">
      <w:pPr>
        <w:pStyle w:val="ConsPlusNormal"/>
        <w:spacing w:before="220"/>
        <w:ind w:firstLine="540"/>
        <w:jc w:val="both"/>
      </w:pPr>
      <w:r>
        <w:t>5) сведения о местонахождении, контактных телефонах, адресах электронной почты, графике (режиме) работы уполномоченного органа и его структурного подразделения, участвующего в предоставлении муниципальной услуги, а также МФЦ;</w:t>
      </w:r>
    </w:p>
    <w:p w:rsidR="0093122F" w:rsidRDefault="0093122F">
      <w:pPr>
        <w:pStyle w:val="ConsPlusNormal"/>
        <w:spacing w:before="220"/>
        <w:ind w:firstLine="540"/>
        <w:jc w:val="both"/>
      </w:pPr>
      <w:r>
        <w:t>6) о заявителях, имеющих право на получение муниципальной услуги;</w:t>
      </w:r>
    </w:p>
    <w:p w:rsidR="0093122F" w:rsidRDefault="0093122F">
      <w:pPr>
        <w:pStyle w:val="ConsPlusNormal"/>
        <w:spacing w:before="220"/>
        <w:ind w:firstLine="540"/>
        <w:jc w:val="both"/>
      </w:pPr>
      <w:r>
        <w:t>7) о сроке и результате предоставления муниципальной услуги;</w:t>
      </w:r>
    </w:p>
    <w:p w:rsidR="0093122F" w:rsidRDefault="0093122F">
      <w:pPr>
        <w:pStyle w:val="ConsPlusNormal"/>
        <w:spacing w:before="220"/>
        <w:ind w:firstLine="540"/>
        <w:jc w:val="both"/>
      </w:pPr>
      <w:r>
        <w:t>8) о процедуре получения информации заявителями по вопросам предоставления муниципальной услуги, сведений о ходе предоставления муниципальной услуги;</w:t>
      </w:r>
    </w:p>
    <w:p w:rsidR="0093122F" w:rsidRDefault="0093122F">
      <w:pPr>
        <w:pStyle w:val="ConsPlusNormal"/>
        <w:spacing w:before="220"/>
        <w:ind w:firstLine="540"/>
        <w:jc w:val="both"/>
      </w:pPr>
      <w:r>
        <w:t xml:space="preserve">9) о досудебном (внесудебном) порядке обжалования решений и действий (бездействия) </w:t>
      </w:r>
      <w:r>
        <w:lastRenderedPageBreak/>
        <w:t>уполномоченного органа, а также его должностных лиц, муниципальных служащих;</w:t>
      </w:r>
    </w:p>
    <w:p w:rsidR="0093122F" w:rsidRDefault="0093122F">
      <w:pPr>
        <w:pStyle w:val="ConsPlusNormal"/>
        <w:spacing w:before="220"/>
        <w:ind w:firstLine="540"/>
        <w:jc w:val="both"/>
      </w:pPr>
      <w:r>
        <w:t xml:space="preserve">10) текст настоящего Административного регламента с </w:t>
      </w:r>
      <w:hyperlink w:anchor="P345">
        <w:r>
          <w:rPr>
            <w:color w:val="0000FF"/>
          </w:rPr>
          <w:t>приложениями</w:t>
        </w:r>
      </w:hyperlink>
      <w:r>
        <w:t>.</w:t>
      </w:r>
    </w:p>
    <w:p w:rsidR="0093122F" w:rsidRDefault="0093122F">
      <w:pPr>
        <w:pStyle w:val="ConsPlusNormal"/>
        <w:spacing w:before="220"/>
        <w:ind w:firstLine="540"/>
        <w:jc w:val="both"/>
      </w:pPr>
      <w:r>
        <w:t>14. В случае внесения изменений в настоящий Административный регламент специалист уполномоченного органа, предоставляющий муниципальную услугу, в срок, не превышающий 5 рабочих дней со дня вступления в силу таких изменений, обеспечивает размещение информации в информационно-телекоммуникационной сети Интернет и на информационных стендах, находящихся в месте предоставления муниципальной услуги.</w:t>
      </w:r>
    </w:p>
    <w:p w:rsidR="0093122F" w:rsidRDefault="0093122F">
      <w:pPr>
        <w:pStyle w:val="ConsPlusNormal"/>
        <w:spacing w:before="220"/>
        <w:ind w:firstLine="540"/>
        <w:jc w:val="both"/>
      </w:pPr>
      <w:r>
        <w:t>15. Административный регламент предусматривает машиночитаемое описание процедур предоставления муниципальной услуги, обеспечивающее автоматизацию процедур предоставления муниципальной услуги с использованием информационных технологий, в соответствии с требованиями, установленными уполномоченным на осуществление нормативно-правового регулирования в сфере информационных технологий федеральным органом исполнительной власти.</w:t>
      </w:r>
    </w:p>
    <w:p w:rsidR="0093122F" w:rsidRDefault="0093122F">
      <w:pPr>
        <w:pStyle w:val="ConsPlusNormal"/>
        <w:jc w:val="both"/>
      </w:pPr>
      <w:r>
        <w:t xml:space="preserve">(часть 15 введена </w:t>
      </w:r>
      <w:hyperlink r:id="rId23">
        <w:r>
          <w:rPr>
            <w:color w:val="0000FF"/>
          </w:rPr>
          <w:t>постановлением</w:t>
        </w:r>
      </w:hyperlink>
      <w:r>
        <w:t xml:space="preserve"> Администрации города Покачи от 18.07.2023 N 579)</w:t>
      </w:r>
    </w:p>
    <w:p w:rsidR="0093122F" w:rsidRDefault="0093122F">
      <w:pPr>
        <w:pStyle w:val="ConsPlusNormal"/>
        <w:jc w:val="both"/>
      </w:pPr>
    </w:p>
    <w:p w:rsidR="0093122F" w:rsidRDefault="0093122F">
      <w:pPr>
        <w:pStyle w:val="ConsPlusTitle"/>
        <w:ind w:firstLine="540"/>
        <w:jc w:val="both"/>
        <w:outlineLvl w:val="1"/>
      </w:pPr>
      <w:r>
        <w:t>Статья 2. Стандарт предоставления муниципальной услуги</w:t>
      </w:r>
    </w:p>
    <w:p w:rsidR="0093122F" w:rsidRDefault="0093122F">
      <w:pPr>
        <w:pStyle w:val="ConsPlusNormal"/>
        <w:jc w:val="both"/>
      </w:pPr>
    </w:p>
    <w:p w:rsidR="0093122F" w:rsidRDefault="0093122F">
      <w:pPr>
        <w:pStyle w:val="ConsPlusNormal"/>
        <w:ind w:firstLine="540"/>
        <w:jc w:val="both"/>
      </w:pPr>
      <w:r>
        <w:t>1. Административные процедуры, выполняемые управлением жилищно-коммунального хозяйства в составе регламентируемой муниципальной услуги:</w:t>
      </w:r>
    </w:p>
    <w:p w:rsidR="0093122F" w:rsidRDefault="0093122F">
      <w:pPr>
        <w:pStyle w:val="ConsPlusNormal"/>
        <w:spacing w:before="220"/>
        <w:ind w:firstLine="540"/>
        <w:jc w:val="both"/>
      </w:pPr>
      <w:r>
        <w:t>1) прием заявлений (обращений);</w:t>
      </w:r>
    </w:p>
    <w:p w:rsidR="0093122F" w:rsidRDefault="0093122F">
      <w:pPr>
        <w:pStyle w:val="ConsPlusNormal"/>
        <w:spacing w:before="220"/>
        <w:ind w:firstLine="540"/>
        <w:jc w:val="both"/>
      </w:pPr>
      <w:r>
        <w:t>2) подготовка и представление ответа заявителю.</w:t>
      </w:r>
    </w:p>
    <w:p w:rsidR="0093122F" w:rsidRDefault="0093122F">
      <w:pPr>
        <w:pStyle w:val="ConsPlusNormal"/>
        <w:spacing w:before="220"/>
        <w:ind w:firstLine="540"/>
        <w:jc w:val="both"/>
      </w:pPr>
      <w:r>
        <w:t>2. Результатом предоставления муниципальной услуги является выдача (направление) заявителю информации о порядке предоставления жилищно-коммунальных услуг населению.</w:t>
      </w:r>
    </w:p>
    <w:p w:rsidR="0093122F" w:rsidRDefault="0093122F">
      <w:pPr>
        <w:pStyle w:val="ConsPlusNormal"/>
        <w:spacing w:before="220"/>
        <w:ind w:firstLine="540"/>
        <w:jc w:val="both"/>
      </w:pPr>
      <w:r>
        <w:t>3. Срок предоставления муниципальной услуги составляет 10 рабочих дней со дня регистрации заявления о предоставлении муниципальной услуги.</w:t>
      </w:r>
    </w:p>
    <w:p w:rsidR="0093122F" w:rsidRDefault="0093122F">
      <w:pPr>
        <w:pStyle w:val="ConsPlusNormal"/>
        <w:spacing w:before="220"/>
        <w:ind w:firstLine="540"/>
        <w:jc w:val="both"/>
      </w:pPr>
      <w:r>
        <w:t>Срок направления заявителю информации о порядке предоставления жилищно-коммунальных услуг населению составляет не более 10 рабочих дней со дня принятия соответствующего решения.</w:t>
      </w:r>
    </w:p>
    <w:p w:rsidR="0093122F" w:rsidRDefault="0093122F">
      <w:pPr>
        <w:pStyle w:val="ConsPlusNormal"/>
        <w:spacing w:before="220"/>
        <w:ind w:firstLine="540"/>
        <w:jc w:val="both"/>
      </w:pPr>
      <w:r>
        <w:t>Срок выдачи (направления) информации, являющейся результатом предоставления муниципальной услуги, входит в общий срок предоставления муниципальной услуги.</w:t>
      </w:r>
    </w:p>
    <w:p w:rsidR="0093122F" w:rsidRDefault="0093122F">
      <w:pPr>
        <w:pStyle w:val="ConsPlusNormal"/>
        <w:spacing w:before="220"/>
        <w:ind w:firstLine="540"/>
        <w:jc w:val="both"/>
      </w:pPr>
      <w:r>
        <w:t>4. Правовыми основаниями для предоставления муниципальной услуги являются:</w:t>
      </w:r>
    </w:p>
    <w:p w:rsidR="0093122F" w:rsidRDefault="0093122F">
      <w:pPr>
        <w:pStyle w:val="ConsPlusNormal"/>
        <w:spacing w:before="220"/>
        <w:ind w:firstLine="540"/>
        <w:jc w:val="both"/>
      </w:pPr>
      <w:r>
        <w:t xml:space="preserve">1) Жилищный </w:t>
      </w:r>
      <w:hyperlink r:id="rId24">
        <w:r>
          <w:rPr>
            <w:color w:val="0000FF"/>
          </w:rPr>
          <w:t>кодекс</w:t>
        </w:r>
      </w:hyperlink>
      <w:r>
        <w:t xml:space="preserve"> Российской Федерации (Собрание законодательства Российской Федерации, 3.01.2005, N 1 (часть 1), ст. 14);</w:t>
      </w:r>
    </w:p>
    <w:p w:rsidR="0093122F" w:rsidRDefault="0093122F">
      <w:pPr>
        <w:pStyle w:val="ConsPlusNormal"/>
        <w:spacing w:before="220"/>
        <w:ind w:firstLine="540"/>
        <w:jc w:val="both"/>
      </w:pPr>
      <w:r>
        <w:t xml:space="preserve">2) Федеральный </w:t>
      </w:r>
      <w:hyperlink r:id="rId25">
        <w:r>
          <w:rPr>
            <w:color w:val="0000FF"/>
          </w:rPr>
          <w:t>закон</w:t>
        </w:r>
      </w:hyperlink>
      <w:r>
        <w:t xml:space="preserve"> от 6.10.2003 N 131-ФЗ "Об общих принципах организации местного самоуправления в Российской Федерации" (Собрание законодательства Российской Федерации, 6.10.2003, N 40, ст. 3822);</w:t>
      </w:r>
    </w:p>
    <w:p w:rsidR="0093122F" w:rsidRDefault="0093122F">
      <w:pPr>
        <w:pStyle w:val="ConsPlusNormal"/>
        <w:spacing w:before="220"/>
        <w:ind w:firstLine="540"/>
        <w:jc w:val="both"/>
      </w:pPr>
      <w:r>
        <w:t xml:space="preserve">3) Федеральный </w:t>
      </w:r>
      <w:hyperlink r:id="rId26">
        <w:r>
          <w:rPr>
            <w:color w:val="0000FF"/>
          </w:rPr>
          <w:t>закон</w:t>
        </w:r>
      </w:hyperlink>
      <w:r>
        <w:t xml:space="preserve"> от 9.02.2009 N 8-ФЗ "Об обеспечении доступа к информации о деятельности государственных органов и органов местного самоуправления" (Собрание законодательства Российской Федерации, 16.02.2009, N 7, ст. 776);</w:t>
      </w:r>
    </w:p>
    <w:p w:rsidR="0093122F" w:rsidRDefault="0093122F">
      <w:pPr>
        <w:pStyle w:val="ConsPlusNormal"/>
        <w:spacing w:before="220"/>
        <w:ind w:firstLine="540"/>
        <w:jc w:val="both"/>
      </w:pPr>
      <w:r>
        <w:t xml:space="preserve">4) Федеральный </w:t>
      </w:r>
      <w:hyperlink r:id="rId27">
        <w:r>
          <w:rPr>
            <w:color w:val="0000FF"/>
          </w:rPr>
          <w:t>закон</w:t>
        </w:r>
      </w:hyperlink>
      <w:r>
        <w:t xml:space="preserve"> от 23.11.2009 N 261-ФЗ "Об энергосбережении и о повышении энергетической эффективности и о внесении изменений в отдельные законодательные акты Российской Федерации" (Собрание законодательства Российской Федерации, 30.11.2009, N 48, ст. </w:t>
      </w:r>
      <w:r>
        <w:lastRenderedPageBreak/>
        <w:t>5711);</w:t>
      </w:r>
    </w:p>
    <w:p w:rsidR="0093122F" w:rsidRDefault="0093122F">
      <w:pPr>
        <w:pStyle w:val="ConsPlusNormal"/>
        <w:spacing w:before="220"/>
        <w:ind w:firstLine="540"/>
        <w:jc w:val="both"/>
      </w:pPr>
      <w:r>
        <w:t xml:space="preserve">5) Федеральный </w:t>
      </w:r>
      <w:hyperlink r:id="rId28">
        <w:r>
          <w:rPr>
            <w:color w:val="0000FF"/>
          </w:rPr>
          <w:t>закон</w:t>
        </w:r>
      </w:hyperlink>
      <w:r>
        <w:t xml:space="preserve"> от 27.07.2010 N 210-ФЗ "Об организации предоставления государственных и муниципальных услуг" (Собрание законодательства Российской Федерации, 2.08.2010, N 31, ст. 4179);</w:t>
      </w:r>
    </w:p>
    <w:p w:rsidR="0093122F" w:rsidRDefault="0093122F">
      <w:pPr>
        <w:pStyle w:val="ConsPlusNormal"/>
        <w:spacing w:before="220"/>
        <w:ind w:firstLine="540"/>
        <w:jc w:val="both"/>
      </w:pPr>
      <w:r>
        <w:t xml:space="preserve">6) Федеральный </w:t>
      </w:r>
      <w:hyperlink r:id="rId29">
        <w:r>
          <w:rPr>
            <w:color w:val="0000FF"/>
          </w:rPr>
          <w:t>закон</w:t>
        </w:r>
      </w:hyperlink>
      <w:r>
        <w:t xml:space="preserve"> от 27.07.2010 N 190-ФЗ "О теплоснабжении" (Собрание законодательства Российской Федерации, 2.08.2010, N 31, ст. 4159);</w:t>
      </w:r>
    </w:p>
    <w:p w:rsidR="0093122F" w:rsidRDefault="0093122F">
      <w:pPr>
        <w:pStyle w:val="ConsPlusNormal"/>
        <w:spacing w:before="220"/>
        <w:ind w:firstLine="540"/>
        <w:jc w:val="both"/>
      </w:pPr>
      <w:r>
        <w:t xml:space="preserve">7) Федеральный </w:t>
      </w:r>
      <w:hyperlink r:id="rId30">
        <w:r>
          <w:rPr>
            <w:color w:val="0000FF"/>
          </w:rPr>
          <w:t>закон</w:t>
        </w:r>
      </w:hyperlink>
      <w:r>
        <w:t xml:space="preserve"> от 7.12.2011 N 416-ФЗ "О водоснабжении и водоотведении" (Собрание законодательства Российской Федерации, 12.12.2011, N 50, ст. 7358);</w:t>
      </w:r>
    </w:p>
    <w:p w:rsidR="0093122F" w:rsidRDefault="0093122F">
      <w:pPr>
        <w:pStyle w:val="ConsPlusNormal"/>
        <w:spacing w:before="220"/>
        <w:ind w:firstLine="540"/>
        <w:jc w:val="both"/>
      </w:pPr>
      <w:r>
        <w:t xml:space="preserve">8) </w:t>
      </w:r>
      <w:hyperlink r:id="rId31">
        <w:r>
          <w:rPr>
            <w:color w:val="0000FF"/>
          </w:rPr>
          <w:t>Постановление</w:t>
        </w:r>
      </w:hyperlink>
      <w:r>
        <w:t xml:space="preserve"> Правительства Российской Федерации от 23.05.2006 N 306 "Об утверждении правил установления и определения нормативов потребления коммунальных услуг" (Собрание законодательства Российской Федерации, 29.05.2006, N 22, ст. 2338);</w:t>
      </w:r>
    </w:p>
    <w:p w:rsidR="0093122F" w:rsidRDefault="0093122F">
      <w:pPr>
        <w:pStyle w:val="ConsPlusNormal"/>
        <w:spacing w:before="220"/>
        <w:ind w:firstLine="540"/>
        <w:jc w:val="both"/>
      </w:pPr>
      <w:r>
        <w:t xml:space="preserve">9) </w:t>
      </w:r>
      <w:hyperlink r:id="rId32">
        <w:r>
          <w:rPr>
            <w:color w:val="0000FF"/>
          </w:rPr>
          <w:t>Постановление</w:t>
        </w:r>
      </w:hyperlink>
      <w:r>
        <w:t xml:space="preserve"> Правительства Российской Федерации от 13.08.2006 N 491 "Об утверждении Правил содержания общего имущества в многоквартирном доме и правил изменения размера платы за содержание и ремонт жилого помещения в случае оказания услуг и выполнения работ по управлению, содержанию и ремонту общего имущества в многоквартирном доме ненадлежащего качества и (или) с перерывами, превышающими установленную продолжительность" (Собрание законодательства Российской Федерации, 21.08.2006, N 34, ст. 3680);</w:t>
      </w:r>
    </w:p>
    <w:p w:rsidR="0093122F" w:rsidRDefault="0093122F">
      <w:pPr>
        <w:pStyle w:val="ConsPlusNormal"/>
        <w:spacing w:before="220"/>
        <w:ind w:firstLine="540"/>
        <w:jc w:val="both"/>
      </w:pPr>
      <w:r>
        <w:t xml:space="preserve">10) </w:t>
      </w:r>
      <w:hyperlink r:id="rId33">
        <w:r>
          <w:rPr>
            <w:color w:val="0000FF"/>
          </w:rPr>
          <w:t>Постановление</w:t>
        </w:r>
      </w:hyperlink>
      <w:r>
        <w:t xml:space="preserve"> Правительства Российской Федерации от 21.07.2008 N 549 "О порядке поставки газа для обеспечения коммунально-бытовых нужд граждан" (Собрание законодательства Российской Федерации, 28.07.2008, N 30 (часть 2), ст. 3635);</w:t>
      </w:r>
    </w:p>
    <w:p w:rsidR="0093122F" w:rsidRDefault="0093122F">
      <w:pPr>
        <w:pStyle w:val="ConsPlusNormal"/>
        <w:spacing w:before="220"/>
        <w:ind w:firstLine="540"/>
        <w:jc w:val="both"/>
      </w:pPr>
      <w:r>
        <w:t xml:space="preserve">11) </w:t>
      </w:r>
      <w:hyperlink r:id="rId34">
        <w:r>
          <w:rPr>
            <w:color w:val="0000FF"/>
          </w:rPr>
          <w:t>Постановление</w:t>
        </w:r>
      </w:hyperlink>
      <w:r>
        <w:t xml:space="preserve"> Правительства Российской Федерации от 6.05.2011 N 354 "О предоставлении коммунальных услуг собственникам и пользователям помещений в многоквартирных домах и жилых домов" (Собрание законодательства Российской Федерации, 30.05.2011, N 22, ст. 3168);</w:t>
      </w:r>
    </w:p>
    <w:p w:rsidR="0093122F" w:rsidRDefault="0093122F">
      <w:pPr>
        <w:pStyle w:val="ConsPlusNormal"/>
        <w:spacing w:before="220"/>
        <w:ind w:firstLine="540"/>
        <w:jc w:val="both"/>
      </w:pPr>
      <w:r>
        <w:t xml:space="preserve">12) </w:t>
      </w:r>
      <w:hyperlink r:id="rId35">
        <w:r>
          <w:rPr>
            <w:color w:val="0000FF"/>
          </w:rPr>
          <w:t>Закон</w:t>
        </w:r>
      </w:hyperlink>
      <w:r>
        <w:t xml:space="preserve"> Ханты-Мансийского автономного округа - Югры от 11.06.2010 N 102-оз "Об административных правонарушениях" (Собрание законодательства Ханты-Мансийского автономного округа - Югры, 1-15.06.2010, N 6 (часть 1), ст. 461; Новости Югры, 13.07.2010, N 107);</w:t>
      </w:r>
    </w:p>
    <w:p w:rsidR="0093122F" w:rsidRDefault="0093122F">
      <w:pPr>
        <w:pStyle w:val="ConsPlusNormal"/>
        <w:spacing w:before="220"/>
        <w:ind w:firstLine="540"/>
        <w:jc w:val="both"/>
      </w:pPr>
      <w:r>
        <w:t xml:space="preserve">13) </w:t>
      </w:r>
      <w:hyperlink r:id="rId36">
        <w:r>
          <w:rPr>
            <w:color w:val="0000FF"/>
          </w:rPr>
          <w:t>Устав</w:t>
        </w:r>
      </w:hyperlink>
      <w:r>
        <w:t xml:space="preserve"> города Покачи.</w:t>
      </w:r>
    </w:p>
    <w:p w:rsidR="0093122F" w:rsidRDefault="0093122F">
      <w:pPr>
        <w:pStyle w:val="ConsPlusNormal"/>
        <w:spacing w:before="220"/>
        <w:ind w:firstLine="540"/>
        <w:jc w:val="both"/>
      </w:pPr>
      <w:r>
        <w:t>5. Исчерпывающий перечень документов, необходимых для предоставления муниципальной услуги.</w:t>
      </w:r>
    </w:p>
    <w:p w:rsidR="0093122F" w:rsidRDefault="0093122F">
      <w:pPr>
        <w:pStyle w:val="ConsPlusNormal"/>
        <w:spacing w:before="220"/>
        <w:ind w:firstLine="540"/>
        <w:jc w:val="both"/>
      </w:pPr>
      <w:r>
        <w:t xml:space="preserve">Для получения муниципальной услуги заявитель представляет заявление о предоставлении информации о порядке предоставления жилищно-коммунальных услуг населению (далее - заявление) в свободной форме либо по </w:t>
      </w:r>
      <w:hyperlink w:anchor="P345">
        <w:r>
          <w:rPr>
            <w:color w:val="0000FF"/>
          </w:rPr>
          <w:t>форме</w:t>
        </w:r>
      </w:hyperlink>
      <w:r>
        <w:t xml:space="preserve"> согласно приложению 1 к настоящему Административному регламенту.</w:t>
      </w:r>
    </w:p>
    <w:p w:rsidR="0093122F" w:rsidRDefault="0093122F">
      <w:pPr>
        <w:pStyle w:val="ConsPlusNormal"/>
        <w:spacing w:before="220"/>
        <w:ind w:firstLine="540"/>
        <w:jc w:val="both"/>
      </w:pPr>
      <w:r>
        <w:t>Заявитель вправе приложить к такому заявлению имеющиеся у него необходимые документы и материалы.</w:t>
      </w:r>
    </w:p>
    <w:p w:rsidR="0093122F" w:rsidRDefault="0093122F">
      <w:pPr>
        <w:pStyle w:val="ConsPlusNormal"/>
        <w:spacing w:before="220"/>
        <w:ind w:firstLine="540"/>
        <w:jc w:val="both"/>
      </w:pPr>
      <w:r>
        <w:t>Способы подачи заявления:</w:t>
      </w:r>
    </w:p>
    <w:p w:rsidR="0093122F" w:rsidRDefault="0093122F">
      <w:pPr>
        <w:pStyle w:val="ConsPlusNormal"/>
        <w:spacing w:before="220"/>
        <w:ind w:firstLine="540"/>
        <w:jc w:val="both"/>
      </w:pPr>
      <w:r>
        <w:t>а) при личном приеме;</w:t>
      </w:r>
    </w:p>
    <w:p w:rsidR="0093122F" w:rsidRDefault="0093122F">
      <w:pPr>
        <w:pStyle w:val="ConsPlusNormal"/>
        <w:spacing w:before="220"/>
        <w:ind w:firstLine="540"/>
        <w:jc w:val="both"/>
      </w:pPr>
      <w:r>
        <w:t>б) по почте;</w:t>
      </w:r>
    </w:p>
    <w:p w:rsidR="0093122F" w:rsidRDefault="0093122F">
      <w:pPr>
        <w:pStyle w:val="ConsPlusNormal"/>
        <w:spacing w:before="220"/>
        <w:ind w:firstLine="540"/>
        <w:jc w:val="both"/>
      </w:pPr>
      <w:r>
        <w:t>в) посредством обращения в МФЦ;</w:t>
      </w:r>
    </w:p>
    <w:p w:rsidR="0093122F" w:rsidRDefault="0093122F">
      <w:pPr>
        <w:pStyle w:val="ConsPlusNormal"/>
        <w:spacing w:before="220"/>
        <w:ind w:firstLine="540"/>
        <w:jc w:val="both"/>
      </w:pPr>
      <w:r>
        <w:lastRenderedPageBreak/>
        <w:t>г) посредством Единого и регионального порталов.</w:t>
      </w:r>
    </w:p>
    <w:p w:rsidR="0093122F" w:rsidRDefault="0093122F">
      <w:pPr>
        <w:pStyle w:val="ConsPlusNormal"/>
        <w:spacing w:before="220"/>
        <w:ind w:firstLine="540"/>
        <w:jc w:val="both"/>
      </w:pPr>
      <w:r>
        <w:t>6. Уполномоченный орган не вправе требовать от заявителя:</w:t>
      </w:r>
    </w:p>
    <w:p w:rsidR="0093122F" w:rsidRDefault="0093122F">
      <w:pPr>
        <w:pStyle w:val="ConsPlusNormal"/>
        <w:spacing w:before="220"/>
        <w:ind w:firstLine="540"/>
        <w:jc w:val="both"/>
      </w:pPr>
      <w: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93122F" w:rsidRDefault="0093122F">
      <w:pPr>
        <w:pStyle w:val="ConsPlusNormal"/>
        <w:spacing w:before="220"/>
        <w:ind w:firstLine="540"/>
        <w:jc w:val="both"/>
      </w:pPr>
      <w:r>
        <w:t xml:space="preserve">2) представления документов и информации, в том числе подтверждающих внесение заявителем платы за предоставление муниципальной услуги,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w:t>
      </w:r>
      <w:hyperlink r:id="rId37">
        <w:r>
          <w:rPr>
            <w:color w:val="0000FF"/>
          </w:rPr>
          <w:t>частью 1 статьи 1</w:t>
        </w:r>
      </w:hyperlink>
      <w:r>
        <w:t xml:space="preserve"> Федерального закона от 27 июля 2010 года N 210-ФЗ "Об организации предоставления государственных и муниципальных услуг" услуг, в соответствии с нормативными правовыми актами Российской Федерации, нормативными правовыми актами Ханты-Мансийского автономного округа - Югры, муниципальными правовыми актами, за исключением документов, включенных в определенный </w:t>
      </w:r>
      <w:hyperlink r:id="rId38">
        <w:r>
          <w:rPr>
            <w:color w:val="0000FF"/>
          </w:rPr>
          <w:t>частью 6 статьи 7</w:t>
        </w:r>
      </w:hyperlink>
      <w:r>
        <w:t xml:space="preserve"> указанного Федерального закона перечень документов. Заявитель вправе представить указанные документы и информацию в уполномоченный орган по собственной инициативе.</w:t>
      </w:r>
    </w:p>
    <w:p w:rsidR="0093122F" w:rsidRDefault="0093122F">
      <w:pPr>
        <w:pStyle w:val="ConsPlusNormal"/>
        <w:spacing w:before="220"/>
        <w:ind w:firstLine="540"/>
        <w:jc w:val="both"/>
      </w:pPr>
      <w:r>
        <w:t>Непредставление заявителем документов, которые он вправе представить по собственной инициативе, не является основанием для отказа в предоставлении ему муниципальной услуги;</w:t>
      </w:r>
    </w:p>
    <w:p w:rsidR="0093122F" w:rsidRDefault="0093122F">
      <w:pPr>
        <w:pStyle w:val="ConsPlusNormal"/>
        <w:spacing w:before="220"/>
        <w:ind w:firstLine="540"/>
        <w:jc w:val="both"/>
      </w:pPr>
      <w:r>
        <w:t>3)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93122F" w:rsidRDefault="0093122F">
      <w:pPr>
        <w:pStyle w:val="ConsPlusNormal"/>
        <w:spacing w:before="220"/>
        <w:ind w:firstLine="540"/>
        <w:jc w:val="both"/>
      </w:pPr>
      <w: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93122F" w:rsidRDefault="0093122F">
      <w:pPr>
        <w:pStyle w:val="ConsPlusNormal"/>
        <w:spacing w:before="220"/>
        <w:ind w:firstLine="540"/>
        <w:jc w:val="both"/>
      </w:pPr>
      <w: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93122F" w:rsidRDefault="0093122F">
      <w:pPr>
        <w:pStyle w:val="ConsPlusNormal"/>
        <w:spacing w:before="220"/>
        <w:ind w:firstLine="540"/>
        <w:jc w:val="both"/>
      </w:pPr>
      <w: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93122F" w:rsidRDefault="0093122F">
      <w:pPr>
        <w:pStyle w:val="ConsPlusNormal"/>
        <w:spacing w:before="220"/>
        <w:ind w:firstLine="540"/>
        <w:jc w:val="both"/>
      </w:pPr>
      <w:r>
        <w:t xml:space="preserve">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муниципальную услугу, муниципального служащего, работника многофункционального центра, работника организации, предусмотренной </w:t>
      </w:r>
      <w:hyperlink r:id="rId39">
        <w:r>
          <w:rPr>
            <w:color w:val="0000FF"/>
          </w:rPr>
          <w:t>частью 1.1 статьи 16</w:t>
        </w:r>
      </w:hyperlink>
      <w:r>
        <w:t xml:space="preserve"> настоящего Федерального закона от 27.07.2010 N 210-ФЗ, при первоначальном отказе в приеме документов, необходимых для предоставления муниципальной услуги, либо в муниципальной услуги, о чем в письменном виде за подписью руководителя органа, предоставляющего муниципальную услугу, руководителя многофункционального центра при первоначальном отказе в приеме документов, необходимых для предоставления муниципальной услуги, либо руководителя организации, предусмотренной </w:t>
      </w:r>
      <w:hyperlink r:id="rId40">
        <w:r>
          <w:rPr>
            <w:color w:val="0000FF"/>
          </w:rPr>
          <w:t>частью 1.1 статьи 16</w:t>
        </w:r>
      </w:hyperlink>
      <w:r>
        <w:t xml:space="preserve"> Федерального закона от 27.07.2010 N 210-ФЗ, уведомляется заявитель, а также приносятся извинения за доставленные неудобства;</w:t>
      </w:r>
    </w:p>
    <w:p w:rsidR="0093122F" w:rsidRDefault="0093122F">
      <w:pPr>
        <w:pStyle w:val="ConsPlusNormal"/>
        <w:jc w:val="both"/>
      </w:pPr>
      <w:r>
        <w:t xml:space="preserve">(п. 3 введен </w:t>
      </w:r>
      <w:hyperlink r:id="rId41">
        <w:r>
          <w:rPr>
            <w:color w:val="0000FF"/>
          </w:rPr>
          <w:t>постановлением</w:t>
        </w:r>
      </w:hyperlink>
      <w:r>
        <w:t xml:space="preserve"> Администрации города Покачи от 12.10.2018 N 991)</w:t>
      </w:r>
    </w:p>
    <w:p w:rsidR="0093122F" w:rsidRDefault="0093122F">
      <w:pPr>
        <w:pStyle w:val="ConsPlusNormal"/>
        <w:spacing w:before="220"/>
        <w:ind w:firstLine="540"/>
        <w:jc w:val="both"/>
      </w:pPr>
      <w:r>
        <w:lastRenderedPageBreak/>
        <w:t xml:space="preserve">4) представления документов и информации в МФЦ,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w:t>
      </w:r>
      <w:hyperlink r:id="rId42">
        <w:r>
          <w:rPr>
            <w:color w:val="0000FF"/>
          </w:rPr>
          <w:t>пунктом 4 части 1 статьи 7</w:t>
        </w:r>
      </w:hyperlink>
      <w:r>
        <w:t xml:space="preserve"> Федерального закона от 27.07.2010 N 210-ФЗ. Данное положение в части первоначального отказа в предоставлении муниципальной услуги применяется в случае, если на многофункциональный центр возложена функция по предоставлению соответствующей муниципальной услуги в полном объеме в порядке,</w:t>
      </w:r>
    </w:p>
    <w:p w:rsidR="0093122F" w:rsidRDefault="0093122F">
      <w:pPr>
        <w:pStyle w:val="ConsPlusNormal"/>
        <w:spacing w:before="220"/>
        <w:ind w:firstLine="540"/>
        <w:jc w:val="both"/>
      </w:pPr>
      <w:r>
        <w:t xml:space="preserve">определенном </w:t>
      </w:r>
      <w:hyperlink r:id="rId43">
        <w:r>
          <w:rPr>
            <w:color w:val="0000FF"/>
          </w:rPr>
          <w:t>частью 1.3 статьи 16</w:t>
        </w:r>
      </w:hyperlink>
      <w:r>
        <w:t xml:space="preserve"> Федерального закона от 27.07.2010 N 210-ФЗ;</w:t>
      </w:r>
    </w:p>
    <w:p w:rsidR="0093122F" w:rsidRDefault="0093122F">
      <w:pPr>
        <w:pStyle w:val="ConsPlusNormal"/>
        <w:jc w:val="both"/>
      </w:pPr>
      <w:r>
        <w:t xml:space="preserve">(п. 4 введен </w:t>
      </w:r>
      <w:hyperlink r:id="rId44">
        <w:r>
          <w:rPr>
            <w:color w:val="0000FF"/>
          </w:rPr>
          <w:t>постановлением</w:t>
        </w:r>
      </w:hyperlink>
      <w:r>
        <w:t xml:space="preserve"> Администрации города Покачи от 12.10.2018 N 991)</w:t>
      </w:r>
    </w:p>
    <w:p w:rsidR="0093122F" w:rsidRDefault="0093122F">
      <w:pPr>
        <w:pStyle w:val="ConsPlusNormal"/>
        <w:spacing w:before="220"/>
        <w:ind w:firstLine="540"/>
        <w:jc w:val="both"/>
      </w:pPr>
      <w:r>
        <w:t xml:space="preserve">5) предоставления на бумажном носителе документов и информации, электронные образы которых ранее были заверены в соответствии с </w:t>
      </w:r>
      <w:hyperlink r:id="rId45">
        <w:r>
          <w:rPr>
            <w:color w:val="0000FF"/>
          </w:rPr>
          <w:t>пунктом 7.2 части 1 статьи 16</w:t>
        </w:r>
      </w:hyperlink>
      <w:r>
        <w:t xml:space="preserve"> Федерального закона от 27.07.2010 N 210-ФЗ, за исключением случаев, если нанесение отметок на такие документы либо их изъятие является необходимым условием предоставления государственной или муниципальной услуги, и иных случаев, установленных федеральными законами.</w:t>
      </w:r>
    </w:p>
    <w:p w:rsidR="0093122F" w:rsidRDefault="0093122F">
      <w:pPr>
        <w:pStyle w:val="ConsPlusNormal"/>
        <w:jc w:val="both"/>
      </w:pPr>
      <w:r>
        <w:t xml:space="preserve">(п. 5 введен </w:t>
      </w:r>
      <w:hyperlink r:id="rId46">
        <w:r>
          <w:rPr>
            <w:color w:val="0000FF"/>
          </w:rPr>
          <w:t>постановлением</w:t>
        </w:r>
      </w:hyperlink>
      <w:r>
        <w:t xml:space="preserve"> Администрации города Покачи от 27.07.2021 N 683)</w:t>
      </w:r>
    </w:p>
    <w:p w:rsidR="0093122F" w:rsidRDefault="0093122F">
      <w:pPr>
        <w:pStyle w:val="ConsPlusNormal"/>
        <w:spacing w:before="220"/>
        <w:ind w:firstLine="540"/>
        <w:jc w:val="both"/>
      </w:pPr>
      <w:r>
        <w:t>7. Исчерпывающий перечень оснований для отказа в приеме документов, необходимых для предоставления муниципальной услуги:</w:t>
      </w:r>
    </w:p>
    <w:p w:rsidR="0093122F" w:rsidRDefault="0093122F">
      <w:pPr>
        <w:pStyle w:val="ConsPlusNormal"/>
        <w:spacing w:before="220"/>
        <w:ind w:firstLine="540"/>
        <w:jc w:val="both"/>
      </w:pPr>
      <w:r>
        <w:t>1) оснований для отказа в приеме документов, необходимых для предоставления муниципальной услуги, законодательством Российской Федерации, законодательством Ханты-Мансийского автономного округа - Югры не предусмотрено.</w:t>
      </w:r>
    </w:p>
    <w:p w:rsidR="0093122F" w:rsidRDefault="0093122F">
      <w:pPr>
        <w:pStyle w:val="ConsPlusNormal"/>
        <w:spacing w:before="220"/>
        <w:ind w:firstLine="540"/>
        <w:jc w:val="both"/>
      </w:pPr>
      <w:r>
        <w:t>8. Исчерпывающий перечень оснований для приостановления и (или) отказа в предоставлении муниципальной услуги:</w:t>
      </w:r>
    </w:p>
    <w:p w:rsidR="0093122F" w:rsidRDefault="0093122F">
      <w:pPr>
        <w:pStyle w:val="ConsPlusNormal"/>
        <w:spacing w:before="220"/>
        <w:ind w:firstLine="540"/>
        <w:jc w:val="both"/>
      </w:pPr>
      <w:r>
        <w:t>1) основания для отказа в предоставлении муниципальной услуги законодательством Российской Федерации, законодательством Ханты-Мансийского автономного округа - Югры не предусмотрены;</w:t>
      </w:r>
    </w:p>
    <w:p w:rsidR="0093122F" w:rsidRDefault="0093122F">
      <w:pPr>
        <w:pStyle w:val="ConsPlusNormal"/>
        <w:spacing w:before="220"/>
        <w:ind w:firstLine="540"/>
        <w:jc w:val="both"/>
      </w:pPr>
      <w:r>
        <w:t>2) основания для приостановления предоставления муниципальной услуги законодательством Российской Федерации, законодательством Ханты-Мансийского автономного округа - Югры не предусмотрены.</w:t>
      </w:r>
    </w:p>
    <w:p w:rsidR="0093122F" w:rsidRDefault="0093122F">
      <w:pPr>
        <w:pStyle w:val="ConsPlusNormal"/>
        <w:spacing w:before="220"/>
        <w:ind w:firstLine="540"/>
        <w:jc w:val="both"/>
      </w:pPr>
      <w:r>
        <w:t>9. Порядок, размер и основания взимания государственной пошлины или иной платы, взимаемой за предоставление муниципальной услуги:</w:t>
      </w:r>
    </w:p>
    <w:p w:rsidR="0093122F" w:rsidRDefault="0093122F">
      <w:pPr>
        <w:pStyle w:val="ConsPlusNormal"/>
        <w:spacing w:before="220"/>
        <w:ind w:firstLine="540"/>
        <w:jc w:val="both"/>
      </w:pPr>
      <w:r>
        <w:t>1) взимание государственной пошлины или иной платы за предоставление муниципальной услуги законодательством Российской Федерации, законодательством Ханты-Мансийского автономного округа - Югры не предусмотрено;</w:t>
      </w:r>
    </w:p>
    <w:p w:rsidR="0093122F" w:rsidRDefault="0093122F">
      <w:pPr>
        <w:pStyle w:val="ConsPlusNormal"/>
        <w:spacing w:before="220"/>
        <w:ind w:firstLine="540"/>
        <w:jc w:val="both"/>
      </w:pPr>
      <w:r>
        <w:t>2) в случае внесения изменений в выданный по результатам предоставления муниципальной услуги документ, направленных на исправление ошибок, допущенных по вине органа и (или) должностного лица, многофункционального центра и (или) работника многофункционального центра, плата с заявителя не взимается.</w:t>
      </w:r>
    </w:p>
    <w:p w:rsidR="0093122F" w:rsidRDefault="0093122F">
      <w:pPr>
        <w:pStyle w:val="ConsPlusNormal"/>
        <w:spacing w:before="220"/>
        <w:ind w:firstLine="540"/>
        <w:jc w:val="both"/>
      </w:pPr>
      <w:r>
        <w:t>10. 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w:t>
      </w:r>
    </w:p>
    <w:p w:rsidR="0093122F" w:rsidRDefault="0093122F">
      <w:pPr>
        <w:pStyle w:val="ConsPlusNormal"/>
        <w:spacing w:before="220"/>
        <w:ind w:firstLine="540"/>
        <w:jc w:val="both"/>
      </w:pPr>
      <w:r>
        <w:t>1) 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 составляет не более 15 минут.</w:t>
      </w:r>
    </w:p>
    <w:p w:rsidR="0093122F" w:rsidRDefault="0093122F">
      <w:pPr>
        <w:pStyle w:val="ConsPlusNormal"/>
        <w:spacing w:before="220"/>
        <w:ind w:firstLine="540"/>
        <w:jc w:val="both"/>
      </w:pPr>
      <w:r>
        <w:lastRenderedPageBreak/>
        <w:t>11. Срок и порядок регистрации запроса заявителя о предоставлении муниципальной услуги, в том числе поступившего посредством электронной почты и с использованием федеральной государственной информационной системы "Единого портала":</w:t>
      </w:r>
    </w:p>
    <w:p w:rsidR="0093122F" w:rsidRDefault="0093122F">
      <w:pPr>
        <w:pStyle w:val="ConsPlusNormal"/>
        <w:spacing w:before="220"/>
        <w:ind w:firstLine="540"/>
        <w:jc w:val="both"/>
      </w:pPr>
      <w:r>
        <w:t>1) срок регистрации запроса о предоставлении муниципальной услуги составляет не более 1 рабочего дня при получении документов посредством электронной связи, по факсу, почтовым отправлением и не более 15 минут при личном обращении заявителя в уполномоченный орган;</w:t>
      </w:r>
    </w:p>
    <w:p w:rsidR="0093122F" w:rsidRDefault="0093122F">
      <w:pPr>
        <w:pStyle w:val="ConsPlusNormal"/>
        <w:spacing w:before="220"/>
        <w:ind w:firstLine="540"/>
        <w:jc w:val="both"/>
      </w:pPr>
      <w:r>
        <w:t>2) регистрация запроса о предоставлении муниципальной услуги осуществляется специалистами уполномоченного органа;</w:t>
      </w:r>
    </w:p>
    <w:p w:rsidR="0093122F" w:rsidRDefault="0093122F">
      <w:pPr>
        <w:pStyle w:val="ConsPlusNormal"/>
        <w:spacing w:before="220"/>
        <w:ind w:firstLine="540"/>
        <w:jc w:val="both"/>
      </w:pPr>
      <w:r>
        <w:t>3) заявление регистрируется в электронном документообороте;</w:t>
      </w:r>
    </w:p>
    <w:p w:rsidR="0093122F" w:rsidRDefault="0093122F">
      <w:pPr>
        <w:pStyle w:val="ConsPlusNormal"/>
        <w:spacing w:before="220"/>
        <w:ind w:firstLine="540"/>
        <w:jc w:val="both"/>
      </w:pPr>
      <w:r>
        <w:t>4) регистрация запроса заявителя о предоставлении муниципальной услуги работниками МФЦ осуществляется в соответствии с регламентом работы МФЦ.</w:t>
      </w:r>
    </w:p>
    <w:p w:rsidR="0093122F" w:rsidRDefault="0093122F">
      <w:pPr>
        <w:pStyle w:val="ConsPlusNormal"/>
        <w:spacing w:before="220"/>
        <w:ind w:firstLine="540"/>
        <w:jc w:val="both"/>
      </w:pPr>
      <w:r>
        <w:t>12. Требования к помещениям, в которых предоставляется муниципальная услуга, к местам ожидания и приема заявителей, размещению и оформлению визуальной, текстовой и мультимедийной информации о порядке предоставления муниципальной услуги:</w:t>
      </w:r>
    </w:p>
    <w:p w:rsidR="0093122F" w:rsidRDefault="0093122F">
      <w:pPr>
        <w:pStyle w:val="ConsPlusNormal"/>
        <w:spacing w:before="220"/>
        <w:ind w:firstLine="540"/>
        <w:jc w:val="both"/>
      </w:pPr>
      <w:r>
        <w:t>1) помещения, в которых предоставляется муниципальная услуга, должны быть оборудованы системой кондиционирования воздуха, противопожарной системой и средствами пожаротушения, средствами оповещения о возникновении чрезвычайной ситуации, системой охраны;</w:t>
      </w:r>
    </w:p>
    <w:p w:rsidR="0093122F" w:rsidRDefault="0093122F">
      <w:pPr>
        <w:pStyle w:val="ConsPlusNormal"/>
        <w:spacing w:before="220"/>
        <w:ind w:firstLine="540"/>
        <w:jc w:val="both"/>
      </w:pPr>
      <w:r>
        <w:t>2) для обслуживания инвалидов предусматривается наличие пандусов, расширенных проходов, позволяющих обеспечить беспрепятственный доступ инвалидов, включая инвалидов, использующих кресла-коляски, наличие столов для инвалидов в стороне от входа с учетом беспрепятственного подъезда и поворота колясок;</w:t>
      </w:r>
    </w:p>
    <w:p w:rsidR="0093122F" w:rsidRDefault="0093122F">
      <w:pPr>
        <w:pStyle w:val="ConsPlusNormal"/>
        <w:spacing w:before="220"/>
        <w:ind w:firstLine="540"/>
        <w:jc w:val="both"/>
      </w:pPr>
      <w:r>
        <w:t>3) кабинеты для приема заявителей должны быть оборудованы информационными табличками с указанием структурного подразделения уполномоченного органа, осуществляющего предоставление муниципальной услуги;</w:t>
      </w:r>
    </w:p>
    <w:p w:rsidR="0093122F" w:rsidRDefault="0093122F">
      <w:pPr>
        <w:pStyle w:val="ConsPlusNormal"/>
        <w:spacing w:before="220"/>
        <w:ind w:firstLine="540"/>
        <w:jc w:val="both"/>
      </w:pPr>
      <w:r>
        <w:t>4) рабочие места специалистов, предоставляющих муниципальную услугу, должны быть оборудованы персональными компьютерами с возможностью доступа к необходимым информационным базам данных, печатающими, сканирующими и копирующими устройствами;</w:t>
      </w:r>
    </w:p>
    <w:p w:rsidR="0093122F" w:rsidRDefault="0093122F">
      <w:pPr>
        <w:pStyle w:val="ConsPlusNormal"/>
        <w:spacing w:before="220"/>
        <w:ind w:firstLine="540"/>
        <w:jc w:val="both"/>
      </w:pPr>
      <w:r>
        <w:t>5) для ожидания приема заявителям отводятся места, оборудованные стульями, столами для оформления документов, канцелярскими принадлежностями, копировальной техникой;</w:t>
      </w:r>
    </w:p>
    <w:p w:rsidR="0093122F" w:rsidRDefault="0093122F">
      <w:pPr>
        <w:pStyle w:val="ConsPlusNormal"/>
        <w:spacing w:before="220"/>
        <w:ind w:firstLine="540"/>
        <w:jc w:val="both"/>
      </w:pPr>
      <w:r>
        <w:t>6) места предоставления муниципальной услуги оборудуются информационными стендами. Информационные стенды размещаются на видном, доступном месте в любом из форматов: настенных стендах, напольных или настольных стойках, должны обеспечивать заявителей исчерпывающей информацией;</w:t>
      </w:r>
    </w:p>
    <w:p w:rsidR="0093122F" w:rsidRDefault="0093122F">
      <w:pPr>
        <w:pStyle w:val="ConsPlusNormal"/>
        <w:spacing w:before="220"/>
        <w:ind w:firstLine="540"/>
        <w:jc w:val="both"/>
      </w:pPr>
      <w:r>
        <w:t>7) показателями доступности муниципальной услуги являются:</w:t>
      </w:r>
    </w:p>
    <w:p w:rsidR="0093122F" w:rsidRDefault="0093122F">
      <w:pPr>
        <w:pStyle w:val="ConsPlusNormal"/>
        <w:spacing w:before="220"/>
        <w:ind w:firstLine="540"/>
        <w:jc w:val="both"/>
      </w:pPr>
      <w:r>
        <w:t>а) возможность получения заявителями информации о правилах предоставления муниципальной услуги в информационно-телекоммуникационной сети Интернет: на официальном сайте администрации города Покачи, на Едином и региональном порталах;</w:t>
      </w:r>
    </w:p>
    <w:p w:rsidR="0093122F" w:rsidRDefault="0093122F">
      <w:pPr>
        <w:pStyle w:val="ConsPlusNormal"/>
        <w:spacing w:before="220"/>
        <w:ind w:firstLine="540"/>
        <w:jc w:val="both"/>
      </w:pPr>
      <w:r>
        <w:t>б) возможность получения заявителем муниципальной услуги в МФЦ.</w:t>
      </w:r>
    </w:p>
    <w:p w:rsidR="0093122F" w:rsidRDefault="0093122F">
      <w:pPr>
        <w:pStyle w:val="ConsPlusNormal"/>
        <w:spacing w:before="220"/>
        <w:ind w:firstLine="540"/>
        <w:jc w:val="both"/>
      </w:pPr>
      <w:r>
        <w:t>8) показателями качества муниципальной услуги являются:</w:t>
      </w:r>
    </w:p>
    <w:p w:rsidR="0093122F" w:rsidRDefault="0093122F">
      <w:pPr>
        <w:pStyle w:val="ConsPlusNormal"/>
        <w:spacing w:before="220"/>
        <w:ind w:firstLine="540"/>
        <w:jc w:val="both"/>
      </w:pPr>
      <w:r>
        <w:t xml:space="preserve">а) соблюдение должностными лицами, предоставляющими муниципальную услугу, сроков </w:t>
      </w:r>
      <w:r>
        <w:lastRenderedPageBreak/>
        <w:t>предоставления муниципальной услуги;</w:t>
      </w:r>
    </w:p>
    <w:p w:rsidR="0093122F" w:rsidRDefault="0093122F">
      <w:pPr>
        <w:pStyle w:val="ConsPlusNormal"/>
        <w:spacing w:before="220"/>
        <w:ind w:firstLine="540"/>
        <w:jc w:val="both"/>
      </w:pPr>
      <w:r>
        <w:t>б) соблюдение времени ожидания в очереди при подаче заявления о предоставлении муниципальной услуги и при получении результата предоставления муниципальной услуги;</w:t>
      </w:r>
    </w:p>
    <w:p w:rsidR="0093122F" w:rsidRDefault="0093122F">
      <w:pPr>
        <w:pStyle w:val="ConsPlusNormal"/>
        <w:spacing w:before="220"/>
        <w:ind w:firstLine="540"/>
        <w:jc w:val="both"/>
      </w:pPr>
      <w:r>
        <w:t>9) отсутствие обоснованных жалоб заявителей по вопросу предоставления муниципальной услуги;</w:t>
      </w:r>
    </w:p>
    <w:p w:rsidR="0093122F" w:rsidRDefault="0093122F">
      <w:pPr>
        <w:pStyle w:val="ConsPlusNormal"/>
        <w:spacing w:before="220"/>
        <w:ind w:firstLine="540"/>
        <w:jc w:val="both"/>
      </w:pPr>
      <w:r>
        <w:t>10) соответствие требованиям настоящего Административного регламента.</w:t>
      </w:r>
    </w:p>
    <w:p w:rsidR="0093122F" w:rsidRDefault="0093122F">
      <w:pPr>
        <w:pStyle w:val="ConsPlusNormal"/>
        <w:spacing w:before="220"/>
        <w:ind w:firstLine="540"/>
        <w:jc w:val="both"/>
      </w:pPr>
      <w:r>
        <w:t>13. Иные требования, в том числе учитывающие особенности предоставления муниципальной услуги в многофункциональных центрах предоставления государственных и муниципальных услуг и особенности предоставления муниципальной услуги в электронной форме.</w:t>
      </w:r>
    </w:p>
    <w:p w:rsidR="0093122F" w:rsidRDefault="0093122F">
      <w:pPr>
        <w:pStyle w:val="ConsPlusNormal"/>
        <w:spacing w:before="220"/>
        <w:ind w:firstLine="540"/>
        <w:jc w:val="both"/>
      </w:pPr>
      <w:r>
        <w:t>1) предоставление муниципальной услуги в МФЦ осуществляется по принципу "одного окна" в соответствии с законодательством Российской Федерации в порядке и сроки, установленные соглашением, заключенным между МФЦ и администрацией города Покачи;</w:t>
      </w:r>
    </w:p>
    <w:p w:rsidR="0093122F" w:rsidRDefault="0093122F">
      <w:pPr>
        <w:pStyle w:val="ConsPlusNormal"/>
        <w:spacing w:before="220"/>
        <w:ind w:firstLine="540"/>
        <w:jc w:val="both"/>
      </w:pPr>
      <w:r>
        <w:t>2) для получения муниципальной услуги в электронной форме заявитель должен быть зарегистрирован в соответствующем регистре федеральной государственной информационной системы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единая система идентификации и аутентификации);</w:t>
      </w:r>
    </w:p>
    <w:p w:rsidR="0093122F" w:rsidRDefault="0093122F">
      <w:pPr>
        <w:pStyle w:val="ConsPlusNormal"/>
        <w:spacing w:before="220"/>
        <w:ind w:firstLine="540"/>
        <w:jc w:val="both"/>
      </w:pPr>
      <w:r>
        <w:t>3) предоставление государственной услуги в электронной форме осуществляется в порядке и сроки, установленные настоящим Административным регламентом.</w:t>
      </w:r>
    </w:p>
    <w:p w:rsidR="0093122F" w:rsidRDefault="0093122F">
      <w:pPr>
        <w:pStyle w:val="ConsPlusNormal"/>
        <w:jc w:val="both"/>
      </w:pPr>
    </w:p>
    <w:p w:rsidR="0093122F" w:rsidRDefault="0093122F">
      <w:pPr>
        <w:pStyle w:val="ConsPlusTitle"/>
        <w:ind w:firstLine="540"/>
        <w:jc w:val="both"/>
        <w:outlineLvl w:val="1"/>
      </w:pPr>
      <w:r>
        <w:t>Статья 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w:t>
      </w:r>
    </w:p>
    <w:p w:rsidR="0093122F" w:rsidRDefault="0093122F">
      <w:pPr>
        <w:pStyle w:val="ConsPlusNormal"/>
        <w:jc w:val="both"/>
      </w:pPr>
      <w:r>
        <w:t xml:space="preserve">(в ред. </w:t>
      </w:r>
      <w:hyperlink r:id="rId47">
        <w:r>
          <w:rPr>
            <w:color w:val="0000FF"/>
          </w:rPr>
          <w:t>постановления</w:t>
        </w:r>
      </w:hyperlink>
      <w:r>
        <w:t xml:space="preserve"> Администрации города Покачи от 18.07.2023 N 579)</w:t>
      </w:r>
    </w:p>
    <w:p w:rsidR="0093122F" w:rsidRDefault="0093122F">
      <w:pPr>
        <w:pStyle w:val="ConsPlusNormal"/>
        <w:jc w:val="both"/>
      </w:pPr>
    </w:p>
    <w:p w:rsidR="0093122F" w:rsidRDefault="0093122F">
      <w:pPr>
        <w:pStyle w:val="ConsPlusNormal"/>
        <w:ind w:firstLine="540"/>
        <w:jc w:val="both"/>
      </w:pPr>
      <w:bookmarkStart w:id="4" w:name="P231"/>
      <w:bookmarkEnd w:id="4"/>
      <w:r>
        <w:t>1. Предоставление муниципальной услуги включает в себя следующие административные процедуры:</w:t>
      </w:r>
    </w:p>
    <w:p w:rsidR="0093122F" w:rsidRDefault="0093122F">
      <w:pPr>
        <w:pStyle w:val="ConsPlusNormal"/>
        <w:spacing w:before="220"/>
        <w:ind w:firstLine="540"/>
        <w:jc w:val="both"/>
      </w:pPr>
      <w:r>
        <w:t>1) прием и регистрация заявления;</w:t>
      </w:r>
    </w:p>
    <w:p w:rsidR="0093122F" w:rsidRDefault="0093122F">
      <w:pPr>
        <w:pStyle w:val="ConsPlusNormal"/>
        <w:spacing w:before="220"/>
        <w:ind w:firstLine="540"/>
        <w:jc w:val="both"/>
      </w:pPr>
      <w:r>
        <w:t>2) принятие решения о предоставлении информации о порядке предоставления жилищно-коммунальных услуг;</w:t>
      </w:r>
    </w:p>
    <w:p w:rsidR="0093122F" w:rsidRDefault="0093122F">
      <w:pPr>
        <w:pStyle w:val="ConsPlusNormal"/>
        <w:spacing w:before="220"/>
        <w:ind w:firstLine="540"/>
        <w:jc w:val="both"/>
      </w:pPr>
      <w:r>
        <w:t>3) выдача (направление) заявителю документа, являющегося результатом предоставления муниципальной услуги.</w:t>
      </w:r>
    </w:p>
    <w:p w:rsidR="0093122F" w:rsidRDefault="0093122F">
      <w:pPr>
        <w:pStyle w:val="ConsPlusNormal"/>
        <w:spacing w:before="220"/>
        <w:ind w:firstLine="540"/>
        <w:jc w:val="both"/>
      </w:pPr>
      <w:r>
        <w:t>2. Прием и регистрация заявления:</w:t>
      </w:r>
    </w:p>
    <w:p w:rsidR="0093122F" w:rsidRDefault="0093122F">
      <w:pPr>
        <w:pStyle w:val="ConsPlusNormal"/>
        <w:spacing w:before="220"/>
        <w:ind w:firstLine="540"/>
        <w:jc w:val="both"/>
      </w:pPr>
      <w:r>
        <w:t>1) основание для начала административной процедуры - поступление заявления в администрацию города Покачи;</w:t>
      </w:r>
    </w:p>
    <w:p w:rsidR="0093122F" w:rsidRDefault="0093122F">
      <w:pPr>
        <w:pStyle w:val="ConsPlusNormal"/>
        <w:spacing w:before="220"/>
        <w:ind w:firstLine="540"/>
        <w:jc w:val="both"/>
      </w:pPr>
      <w:r>
        <w:t>2) сведения о должностном лице, ответственном за выполнение административного действия, входящего в состав административной процедуры: специалист администрации города Покачи, ответственный за делопроизводство или специалист структурного подразделения уполномоченного органа, ответственный за предоставление муниципальной услуги;</w:t>
      </w:r>
    </w:p>
    <w:p w:rsidR="0093122F" w:rsidRDefault="0093122F">
      <w:pPr>
        <w:pStyle w:val="ConsPlusNormal"/>
        <w:spacing w:before="220"/>
        <w:ind w:firstLine="540"/>
        <w:jc w:val="both"/>
      </w:pPr>
      <w:r>
        <w:t xml:space="preserve">3) содержание административного действия, входящего в состав административной </w:t>
      </w:r>
      <w:r>
        <w:lastRenderedPageBreak/>
        <w:t>процедуры, продолжительность и (или) максимальный срок его выполнения: принятие и регистрация заявления о предоставлении муниципальной услуги;</w:t>
      </w:r>
    </w:p>
    <w:p w:rsidR="0093122F" w:rsidRDefault="0093122F">
      <w:pPr>
        <w:pStyle w:val="ConsPlusNormal"/>
        <w:spacing w:before="220"/>
        <w:ind w:firstLine="540"/>
        <w:jc w:val="both"/>
      </w:pPr>
      <w:r>
        <w:t xml:space="preserve">4) критерий принятия решения: представление заявителем документа, предусмотренного </w:t>
      </w:r>
      <w:hyperlink w:anchor="P231">
        <w:r>
          <w:rPr>
            <w:color w:val="0000FF"/>
          </w:rPr>
          <w:t>части 1 статьи 3</w:t>
        </w:r>
      </w:hyperlink>
      <w:r>
        <w:t xml:space="preserve"> Административного регламента;</w:t>
      </w:r>
    </w:p>
    <w:p w:rsidR="0093122F" w:rsidRDefault="0093122F">
      <w:pPr>
        <w:pStyle w:val="ConsPlusNormal"/>
        <w:spacing w:before="220"/>
        <w:ind w:firstLine="540"/>
        <w:jc w:val="both"/>
      </w:pPr>
      <w:r>
        <w:t>5) результат административной процедуры: регистрация заявления;</w:t>
      </w:r>
    </w:p>
    <w:p w:rsidR="0093122F" w:rsidRDefault="0093122F">
      <w:pPr>
        <w:pStyle w:val="ConsPlusNormal"/>
        <w:spacing w:before="220"/>
        <w:ind w:firstLine="540"/>
        <w:jc w:val="both"/>
      </w:pPr>
      <w:r>
        <w:t>6) способ фиксации результата выполнения административной процедуры: формирование регистрационной записи в системе электронного документооборота либо в журнале регистрации заявления с присвоением входящего номера и даты поступления документов, указанием исполнителя;</w:t>
      </w:r>
    </w:p>
    <w:p w:rsidR="0093122F" w:rsidRDefault="0093122F">
      <w:pPr>
        <w:pStyle w:val="ConsPlusNormal"/>
        <w:spacing w:before="220"/>
        <w:ind w:firstLine="540"/>
        <w:jc w:val="both"/>
      </w:pPr>
      <w:r>
        <w:t>7) максимальный срок выполнения административной процедуры: регистрация заявления осуществляется в срок, не более 1 рабочего дня при получении документов посредством электронной связи, по факсу, почтовым отправлением и не более 15 минут при личном обращении заявителя в уполномоченный орган.</w:t>
      </w:r>
    </w:p>
    <w:p w:rsidR="0093122F" w:rsidRDefault="0093122F">
      <w:pPr>
        <w:pStyle w:val="ConsPlusNormal"/>
        <w:spacing w:before="220"/>
        <w:ind w:firstLine="540"/>
        <w:jc w:val="both"/>
      </w:pPr>
      <w:r>
        <w:t>3. Принятие решения о предоставлении информации о порядке предоставления жилищно-коммунальных услуг:</w:t>
      </w:r>
    </w:p>
    <w:p w:rsidR="0093122F" w:rsidRDefault="0093122F">
      <w:pPr>
        <w:pStyle w:val="ConsPlusNormal"/>
        <w:spacing w:before="220"/>
        <w:ind w:firstLine="540"/>
        <w:jc w:val="both"/>
      </w:pPr>
      <w:r>
        <w:t>1) основание для начала административной процедуры: поступление зарегистрированного заявления;</w:t>
      </w:r>
    </w:p>
    <w:p w:rsidR="0093122F" w:rsidRDefault="0093122F">
      <w:pPr>
        <w:pStyle w:val="ConsPlusNormal"/>
        <w:spacing w:before="220"/>
        <w:ind w:firstLine="540"/>
        <w:jc w:val="both"/>
      </w:pPr>
      <w:r>
        <w:t>2) сведения о должностном лице, ответственном за выполнение административного действия, входящего в состав административной процедуры: специалист уполномоченного органа, ответственный за предоставление муниципальной услуги;</w:t>
      </w:r>
    </w:p>
    <w:p w:rsidR="0093122F" w:rsidRDefault="0093122F">
      <w:pPr>
        <w:pStyle w:val="ConsPlusNormal"/>
        <w:spacing w:before="220"/>
        <w:ind w:firstLine="540"/>
        <w:jc w:val="both"/>
      </w:pPr>
      <w:r>
        <w:t>3) содержание административных действий, входящих в состав административной процедуры:</w:t>
      </w:r>
    </w:p>
    <w:p w:rsidR="0093122F" w:rsidRDefault="0093122F">
      <w:pPr>
        <w:pStyle w:val="ConsPlusNormal"/>
        <w:spacing w:before="220"/>
        <w:ind w:firstLine="540"/>
        <w:jc w:val="both"/>
      </w:pPr>
      <w:r>
        <w:t>а) принятие решения о предоставлении (об отказе в предоставлении) муниципальной услуги;</w:t>
      </w:r>
    </w:p>
    <w:p w:rsidR="0093122F" w:rsidRDefault="0093122F">
      <w:pPr>
        <w:pStyle w:val="ConsPlusNormal"/>
        <w:spacing w:before="220"/>
        <w:ind w:firstLine="540"/>
        <w:jc w:val="both"/>
      </w:pPr>
      <w:r>
        <w:t>б) оформление документа, являющегося результатом предоставления муниципальной услуги;</w:t>
      </w:r>
    </w:p>
    <w:p w:rsidR="0093122F" w:rsidRDefault="0093122F">
      <w:pPr>
        <w:pStyle w:val="ConsPlusNormal"/>
        <w:spacing w:before="220"/>
        <w:ind w:firstLine="540"/>
        <w:jc w:val="both"/>
      </w:pPr>
      <w:r>
        <w:t xml:space="preserve">в) критерий принятия решения: наличие документа, предусмотренного </w:t>
      </w:r>
      <w:hyperlink w:anchor="P231">
        <w:r>
          <w:rPr>
            <w:color w:val="0000FF"/>
          </w:rPr>
          <w:t>части 1 статьи 3</w:t>
        </w:r>
      </w:hyperlink>
      <w:r>
        <w:t xml:space="preserve"> настоящего Административного регламента;</w:t>
      </w:r>
    </w:p>
    <w:p w:rsidR="0093122F" w:rsidRDefault="0093122F">
      <w:pPr>
        <w:pStyle w:val="ConsPlusNormal"/>
        <w:spacing w:before="220"/>
        <w:ind w:firstLine="540"/>
        <w:jc w:val="both"/>
      </w:pPr>
      <w:r>
        <w:t>г) результат административной процедуры: решение о предоставлении (об отказе в предоставлении) муниципальной услуги;</w:t>
      </w:r>
    </w:p>
    <w:p w:rsidR="0093122F" w:rsidRDefault="0093122F">
      <w:pPr>
        <w:pStyle w:val="ConsPlusNormal"/>
        <w:spacing w:before="220"/>
        <w:ind w:firstLine="540"/>
        <w:jc w:val="both"/>
      </w:pPr>
      <w:r>
        <w:t>д) максимальный срок выполнения административной процедуры: рассмотрение заявления и принятие решения о предоставлении (об отказе в предоставлении) муниципальной услуги осуществляется в срок не более 10 календарных дней.</w:t>
      </w:r>
    </w:p>
    <w:p w:rsidR="0093122F" w:rsidRDefault="0093122F">
      <w:pPr>
        <w:pStyle w:val="ConsPlusNormal"/>
        <w:spacing w:before="220"/>
        <w:ind w:firstLine="540"/>
        <w:jc w:val="both"/>
      </w:pPr>
      <w:r>
        <w:t>4. Выдача (направление) заявителю документа, являющегося результатом предоставления муниципальной услуги:</w:t>
      </w:r>
    </w:p>
    <w:p w:rsidR="0093122F" w:rsidRDefault="0093122F">
      <w:pPr>
        <w:pStyle w:val="ConsPlusNormal"/>
        <w:spacing w:before="220"/>
        <w:ind w:firstLine="540"/>
        <w:jc w:val="both"/>
      </w:pPr>
      <w:r>
        <w:t>1) основание для начала административной процедуры: решение о предоставлении муниципальной услуги;</w:t>
      </w:r>
    </w:p>
    <w:p w:rsidR="0093122F" w:rsidRDefault="0093122F">
      <w:pPr>
        <w:pStyle w:val="ConsPlusNormal"/>
        <w:spacing w:before="220"/>
        <w:ind w:firstLine="540"/>
        <w:jc w:val="both"/>
      </w:pPr>
      <w:r>
        <w:t>2) сведения о должностном лице, ответственном за выполнение административного действия, входящего в состав административной процедуры: специалист уполномоченного органа, ответственный за предоставление муниципальной услуги;</w:t>
      </w:r>
    </w:p>
    <w:p w:rsidR="0093122F" w:rsidRDefault="0093122F">
      <w:pPr>
        <w:pStyle w:val="ConsPlusNormal"/>
        <w:spacing w:before="220"/>
        <w:ind w:firstLine="540"/>
        <w:jc w:val="both"/>
      </w:pPr>
      <w:r>
        <w:lastRenderedPageBreak/>
        <w:t>3) содержание административного действия, входящего в состав административной процедуры, продолжительность и (или) максимальный срок его выполнения: оформление, выдача (направление) заявителю документа, являющегося результатом предоставления муниципальной услуги;</w:t>
      </w:r>
    </w:p>
    <w:p w:rsidR="0093122F" w:rsidRDefault="0093122F">
      <w:pPr>
        <w:pStyle w:val="ConsPlusNormal"/>
        <w:spacing w:before="220"/>
        <w:ind w:firstLine="540"/>
        <w:jc w:val="both"/>
      </w:pPr>
      <w:r>
        <w:t>4) критерий принятия решения: наличие подписанного документа, являющегося результатом предоставления муниципальной услуги, предусмотренного настоящим Административным регламентом;</w:t>
      </w:r>
    </w:p>
    <w:p w:rsidR="0093122F" w:rsidRDefault="0093122F">
      <w:pPr>
        <w:pStyle w:val="ConsPlusNormal"/>
        <w:spacing w:before="220"/>
        <w:ind w:firstLine="540"/>
        <w:jc w:val="both"/>
      </w:pPr>
      <w:r>
        <w:t>5) результат административной процедуры: выдача (направление) заявителю документа, являющегося результатом предоставления муниципальной услуги, предусмотренного настоящим Административным регламентом;</w:t>
      </w:r>
    </w:p>
    <w:p w:rsidR="0093122F" w:rsidRDefault="0093122F">
      <w:pPr>
        <w:pStyle w:val="ConsPlusNormal"/>
        <w:spacing w:before="220"/>
        <w:ind w:firstLine="540"/>
        <w:jc w:val="both"/>
      </w:pPr>
      <w:r>
        <w:t>6) способ фиксации результата выполнения административной процедуры: документ, являющийся результатом предоставления муниципальной услуги, регистрируется в электронном документообороте;</w:t>
      </w:r>
    </w:p>
    <w:p w:rsidR="0093122F" w:rsidRDefault="0093122F">
      <w:pPr>
        <w:pStyle w:val="ConsPlusNormal"/>
        <w:spacing w:before="220"/>
        <w:ind w:firstLine="540"/>
        <w:jc w:val="both"/>
      </w:pPr>
      <w:r>
        <w:t>7) максимальный срок выполнения административной процедуры: 1 рабочий день со дня подписания уполномоченным должностным лицом документа, являющегося результатом предоставления муниципальной услуги.</w:t>
      </w:r>
    </w:p>
    <w:p w:rsidR="0093122F" w:rsidRDefault="0093122F">
      <w:pPr>
        <w:pStyle w:val="ConsPlusNormal"/>
        <w:spacing w:before="220"/>
        <w:ind w:firstLine="540"/>
        <w:jc w:val="both"/>
      </w:pPr>
      <w:r>
        <w:t>5. Предоставление муниципальной услуги в упреждающем (проактивном) режиме не предусмотрено.</w:t>
      </w:r>
    </w:p>
    <w:p w:rsidR="0093122F" w:rsidRDefault="0093122F">
      <w:pPr>
        <w:pStyle w:val="ConsPlusNormal"/>
        <w:spacing w:before="220"/>
        <w:ind w:firstLine="540"/>
        <w:jc w:val="both"/>
      </w:pPr>
      <w:r>
        <w:t>Иные варианты предоставления муниципальной услуги, включающие порядок ее предоставления отдельным категориям заявителей, объединенных общими признаками, в том числе в отношении результата муниципальной услуги, за получением которого они обратились, настоящим административным регламентом не предусмотрены.</w:t>
      </w:r>
    </w:p>
    <w:p w:rsidR="0093122F" w:rsidRDefault="0093122F">
      <w:pPr>
        <w:pStyle w:val="ConsPlusNormal"/>
        <w:jc w:val="both"/>
      </w:pPr>
      <w:r>
        <w:t xml:space="preserve">(часть 5 введена </w:t>
      </w:r>
      <w:hyperlink r:id="rId48">
        <w:r>
          <w:rPr>
            <w:color w:val="0000FF"/>
          </w:rPr>
          <w:t>постановлением</w:t>
        </w:r>
      </w:hyperlink>
      <w:r>
        <w:t xml:space="preserve"> Администрации города Покачи от 18.07.2023 N 579)</w:t>
      </w:r>
    </w:p>
    <w:p w:rsidR="0093122F" w:rsidRDefault="0093122F">
      <w:pPr>
        <w:pStyle w:val="ConsPlusNormal"/>
        <w:jc w:val="both"/>
      </w:pPr>
    </w:p>
    <w:p w:rsidR="0093122F" w:rsidRDefault="0093122F">
      <w:pPr>
        <w:pStyle w:val="ConsPlusTitle"/>
        <w:ind w:firstLine="540"/>
        <w:jc w:val="both"/>
        <w:outlineLvl w:val="1"/>
      </w:pPr>
      <w:r>
        <w:t>Статья 4. Формы контроля за исполнением административного регламента</w:t>
      </w:r>
    </w:p>
    <w:p w:rsidR="0093122F" w:rsidRDefault="0093122F">
      <w:pPr>
        <w:pStyle w:val="ConsPlusNormal"/>
        <w:jc w:val="both"/>
      </w:pPr>
    </w:p>
    <w:p w:rsidR="0093122F" w:rsidRDefault="0093122F">
      <w:pPr>
        <w:pStyle w:val="ConsPlusNormal"/>
        <w:ind w:firstLine="540"/>
        <w:jc w:val="both"/>
      </w:pPr>
      <w:r>
        <w:t>1. Порядок осуществления текущего контроля за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93122F" w:rsidRDefault="0093122F">
      <w:pPr>
        <w:pStyle w:val="ConsPlusNormal"/>
        <w:spacing w:before="220"/>
        <w:ind w:firstLine="540"/>
        <w:jc w:val="both"/>
      </w:pPr>
      <w:r>
        <w:t>2. Текущий контроль за соблюдением и исполнением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а также решений, принятых (осуществляемых) ответственными должностными лицами в ходе предоставления муниципальной услуги, осуществляется начальником управления ЖКХ администрации города Покачи либо лицом, его замещающим.</w:t>
      </w:r>
    </w:p>
    <w:p w:rsidR="0093122F" w:rsidRDefault="0093122F">
      <w:pPr>
        <w:pStyle w:val="ConsPlusNormal"/>
        <w:spacing w:before="220"/>
        <w:ind w:firstLine="540"/>
        <w:jc w:val="both"/>
      </w:pPr>
      <w:r>
        <w:t>3. Контроль за полнотой и качеством предоставления муниципальной услуги осуществляется в форме плановых и внеплановых проверок полноты и качества предоставления муниципальной услуги (далее - плановые, внеплановые проверки, проверки) в соответствии с решением уполномоченного органа либо лица, его замещающего.</w:t>
      </w:r>
    </w:p>
    <w:p w:rsidR="0093122F" w:rsidRDefault="0093122F">
      <w:pPr>
        <w:pStyle w:val="ConsPlusNormal"/>
        <w:spacing w:before="220"/>
        <w:ind w:firstLine="540"/>
        <w:jc w:val="both"/>
      </w:pPr>
      <w:r>
        <w:t>4. Порядок и периодичность осуществления плановых и внеплановых проверок полноты и качества предоставления муниципальной услуги, порядок и формы контроля за полнотой и качеством предоставления муниципальной услуги, в том числе со стороны граждан, их объединений и организаций.</w:t>
      </w:r>
    </w:p>
    <w:p w:rsidR="0093122F" w:rsidRDefault="0093122F">
      <w:pPr>
        <w:pStyle w:val="ConsPlusNormal"/>
        <w:spacing w:before="220"/>
        <w:ind w:firstLine="540"/>
        <w:jc w:val="both"/>
      </w:pPr>
      <w:r>
        <w:t>5. Периодичность проведения плановых проверок - 1 раз в квартал.</w:t>
      </w:r>
    </w:p>
    <w:p w:rsidR="0093122F" w:rsidRDefault="0093122F">
      <w:pPr>
        <w:pStyle w:val="ConsPlusNormal"/>
        <w:spacing w:before="220"/>
        <w:ind w:firstLine="540"/>
        <w:jc w:val="both"/>
      </w:pPr>
      <w:r>
        <w:lastRenderedPageBreak/>
        <w:t>6. Внеплановые проверки проводятся в случае выявления нарушения начальником уполномоченного органа либо лицом, его замещающим, ответственным за предоставление муниципальной услуги, положений настоящего Административного регламента либо поступления жалобы заявителя на решения или действия (бездействие) уполномоченного органа, его должностных лиц, муниципальных служащих, принятые или осуществляемые в ходе предоставления муниципальной услуги.</w:t>
      </w:r>
    </w:p>
    <w:p w:rsidR="0093122F" w:rsidRDefault="0093122F">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93122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3122F" w:rsidRDefault="0093122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3122F" w:rsidRDefault="0093122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3122F" w:rsidRDefault="0093122F">
            <w:pPr>
              <w:pStyle w:val="ConsPlusNormal"/>
              <w:jc w:val="both"/>
            </w:pPr>
            <w:r>
              <w:rPr>
                <w:color w:val="392C69"/>
              </w:rPr>
              <w:t>КонсультантПлюс: примечание.</w:t>
            </w:r>
          </w:p>
          <w:p w:rsidR="0093122F" w:rsidRDefault="0093122F">
            <w:pPr>
              <w:pStyle w:val="ConsPlusNormal"/>
              <w:jc w:val="both"/>
            </w:pPr>
            <w:r>
              <w:rPr>
                <w:color w:val="392C69"/>
              </w:rPr>
              <w:t>В официальном тексте документа, видимо, допущена опечатка: в настоящем Административном регламенте статья 7 отсутствует, имеется в виду статья 5.</w:t>
            </w:r>
          </w:p>
        </w:tc>
        <w:tc>
          <w:tcPr>
            <w:tcW w:w="113" w:type="dxa"/>
            <w:tcBorders>
              <w:top w:val="nil"/>
              <w:left w:val="nil"/>
              <w:bottom w:val="nil"/>
              <w:right w:val="nil"/>
            </w:tcBorders>
            <w:shd w:val="clear" w:color="auto" w:fill="F4F3F8"/>
            <w:tcMar>
              <w:top w:w="0" w:type="dxa"/>
              <w:left w:w="0" w:type="dxa"/>
              <w:bottom w:w="0" w:type="dxa"/>
              <w:right w:w="0" w:type="dxa"/>
            </w:tcMar>
          </w:tcPr>
          <w:p w:rsidR="0093122F" w:rsidRDefault="0093122F">
            <w:pPr>
              <w:pStyle w:val="ConsPlusNormal"/>
            </w:pPr>
          </w:p>
        </w:tc>
      </w:tr>
    </w:tbl>
    <w:p w:rsidR="0093122F" w:rsidRDefault="0093122F">
      <w:pPr>
        <w:pStyle w:val="ConsPlusNormal"/>
        <w:spacing w:before="280"/>
        <w:ind w:firstLine="540"/>
        <w:jc w:val="both"/>
      </w:pPr>
      <w:r>
        <w:t xml:space="preserve">7. Рассмотрение жалобы заявителя осуществляется в порядке, предусмотренном </w:t>
      </w:r>
      <w:hyperlink w:anchor="P280">
        <w:r>
          <w:rPr>
            <w:color w:val="0000FF"/>
          </w:rPr>
          <w:t>статьей 7</w:t>
        </w:r>
      </w:hyperlink>
      <w:r>
        <w:t xml:space="preserve"> настоящего Административного регламента.</w:t>
      </w:r>
    </w:p>
    <w:p w:rsidR="0093122F" w:rsidRDefault="0093122F">
      <w:pPr>
        <w:pStyle w:val="ConsPlusNormal"/>
        <w:spacing w:before="220"/>
        <w:ind w:firstLine="540"/>
        <w:jc w:val="both"/>
      </w:pPr>
      <w:r>
        <w:t>8. Проверки проводятся лицами, уполномоченными руководителем уполномоченного органа либо лицом, его замещающим.</w:t>
      </w:r>
    </w:p>
    <w:p w:rsidR="0093122F" w:rsidRDefault="0093122F">
      <w:pPr>
        <w:pStyle w:val="ConsPlusNormal"/>
        <w:spacing w:before="220"/>
        <w:ind w:firstLine="540"/>
        <w:jc w:val="both"/>
      </w:pPr>
      <w:r>
        <w:t>9. Результаты проверки оформляются в форме акта.</w:t>
      </w:r>
    </w:p>
    <w:p w:rsidR="0093122F" w:rsidRDefault="0093122F">
      <w:pPr>
        <w:pStyle w:val="ConsPlusNormal"/>
        <w:spacing w:before="220"/>
        <w:ind w:firstLine="540"/>
        <w:jc w:val="both"/>
      </w:pPr>
      <w:r>
        <w:t>10. Акт подписывается лицами, участвующими в проведении проверки.</w:t>
      </w:r>
    </w:p>
    <w:p w:rsidR="0093122F" w:rsidRDefault="0093122F">
      <w:pPr>
        <w:pStyle w:val="ConsPlusNormal"/>
        <w:spacing w:before="220"/>
        <w:ind w:firstLine="540"/>
        <w:jc w:val="both"/>
      </w:pPr>
      <w:r>
        <w:t>11. Контроль за полнотой и качеством предоставления муниципальной услуги со стороны граждан, их объединений, организаций осуществляется с использованием соответствующей информации, размещаемой на официальном сайте, а также с использованием адреса электронной почты уполномоченного органа, в форме письменных и устных обращений, направленных в адрес уполномоченного органа.</w:t>
      </w:r>
    </w:p>
    <w:p w:rsidR="0093122F" w:rsidRDefault="0093122F">
      <w:pPr>
        <w:pStyle w:val="ConsPlusNormal"/>
        <w:jc w:val="both"/>
      </w:pPr>
    </w:p>
    <w:p w:rsidR="0093122F" w:rsidRDefault="0093122F">
      <w:pPr>
        <w:pStyle w:val="ConsPlusTitle"/>
        <w:ind w:firstLine="540"/>
        <w:jc w:val="both"/>
        <w:outlineLvl w:val="1"/>
      </w:pPr>
      <w:bookmarkStart w:id="5" w:name="P280"/>
      <w:bookmarkEnd w:id="5"/>
      <w:r>
        <w:t>Статья 5. Предмет досудебного (внесудебного) обжалования заявителем решений и действий (бездействия) органа, предоставляющего государственную услугу, органа, предоставляющего муниципальную услугу, должностного лица органа, предоставляющего государственную услугу, или органа, предоставляющего муниципальную услугу, либо государственного или муниципального служащего, многофункционального центра, работника многофункционального центра, а также организаций, предусмотренных частью 1.1 статьи 16 Федерального закона от 07.07.2010 N 210-ФЗ, или их работников</w:t>
      </w:r>
    </w:p>
    <w:p w:rsidR="0093122F" w:rsidRDefault="0093122F">
      <w:pPr>
        <w:pStyle w:val="ConsPlusNormal"/>
        <w:jc w:val="both"/>
      </w:pPr>
    </w:p>
    <w:p w:rsidR="0093122F" w:rsidRDefault="0093122F">
      <w:pPr>
        <w:pStyle w:val="ConsPlusNormal"/>
        <w:ind w:firstLine="540"/>
        <w:jc w:val="both"/>
      </w:pPr>
      <w:bookmarkStart w:id="6" w:name="P282"/>
      <w:bookmarkEnd w:id="6"/>
      <w:r>
        <w:t>1. Заявитель может обратиться с жалобой в том числе в следующих случаях:</w:t>
      </w:r>
    </w:p>
    <w:p w:rsidR="0093122F" w:rsidRDefault="0093122F">
      <w:pPr>
        <w:pStyle w:val="ConsPlusNormal"/>
        <w:spacing w:before="220"/>
        <w:ind w:firstLine="540"/>
        <w:jc w:val="both"/>
      </w:pPr>
      <w:r>
        <w:t xml:space="preserve">1) нарушение срока регистрации запроса о предоставлении муниципальной услуги, запроса, указанного в </w:t>
      </w:r>
      <w:hyperlink r:id="rId49">
        <w:r>
          <w:rPr>
            <w:color w:val="0000FF"/>
          </w:rPr>
          <w:t>статье 15.1</w:t>
        </w:r>
      </w:hyperlink>
      <w:r>
        <w:t xml:space="preserve"> Федерального закона от 07.07.2010 N 210-ФЗ;</w:t>
      </w:r>
    </w:p>
    <w:p w:rsidR="0093122F" w:rsidRDefault="0093122F">
      <w:pPr>
        <w:pStyle w:val="ConsPlusNormal"/>
        <w:spacing w:before="220"/>
        <w:ind w:firstLine="540"/>
        <w:jc w:val="both"/>
      </w:pPr>
      <w:r>
        <w:t xml:space="preserve">2)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w:t>
      </w:r>
      <w:hyperlink r:id="rId50">
        <w:r>
          <w:rPr>
            <w:color w:val="0000FF"/>
          </w:rPr>
          <w:t>частью 1.3 статьи 16</w:t>
        </w:r>
      </w:hyperlink>
      <w:r>
        <w:t xml:space="preserve"> Федерального закона от 07.07.2010 N 210-ФЗ;</w:t>
      </w:r>
    </w:p>
    <w:p w:rsidR="0093122F" w:rsidRDefault="0093122F">
      <w:pPr>
        <w:pStyle w:val="ConsPlusNormal"/>
        <w:spacing w:before="220"/>
        <w:ind w:firstLine="540"/>
        <w:jc w:val="both"/>
      </w:pPr>
      <w: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Ханты-Мансийского автономного округа - Югры, муниципальными правовыми актами для предоставления муниципальной услуги;</w:t>
      </w:r>
    </w:p>
    <w:p w:rsidR="0093122F" w:rsidRDefault="0093122F">
      <w:pPr>
        <w:pStyle w:val="ConsPlusNormal"/>
        <w:jc w:val="both"/>
      </w:pPr>
      <w:r>
        <w:t xml:space="preserve">(п. 3 в ред. </w:t>
      </w:r>
      <w:hyperlink r:id="rId51">
        <w:r>
          <w:rPr>
            <w:color w:val="0000FF"/>
          </w:rPr>
          <w:t>постановления</w:t>
        </w:r>
      </w:hyperlink>
      <w:r>
        <w:t xml:space="preserve"> Администрации города Покачи от 12.10.2018 N 991)</w:t>
      </w:r>
    </w:p>
    <w:p w:rsidR="0093122F" w:rsidRDefault="0093122F">
      <w:pPr>
        <w:pStyle w:val="ConsPlusNormal"/>
        <w:spacing w:before="220"/>
        <w:ind w:firstLine="540"/>
        <w:jc w:val="both"/>
      </w:pPr>
      <w:r>
        <w:lastRenderedPageBreak/>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93122F" w:rsidRDefault="0093122F">
      <w:pPr>
        <w:pStyle w:val="ConsPlusNormal"/>
        <w:spacing w:before="220"/>
        <w:ind w:firstLine="540"/>
        <w:jc w:val="both"/>
      </w:pPr>
      <w:r>
        <w:t xml:space="preserve">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Ханты-Мансийского автономного округа - Югры, 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w:t>
      </w:r>
      <w:hyperlink r:id="rId52">
        <w:r>
          <w:rPr>
            <w:color w:val="0000FF"/>
          </w:rPr>
          <w:t>частью 1.3 статьи 16</w:t>
        </w:r>
      </w:hyperlink>
      <w:r>
        <w:t xml:space="preserve"> Федерального закона от 07.07.2010 N 210-ФЗ;</w:t>
      </w:r>
    </w:p>
    <w:p w:rsidR="0093122F" w:rsidRDefault="0093122F">
      <w:pPr>
        <w:pStyle w:val="ConsPlusNormal"/>
        <w:spacing w:before="220"/>
        <w:ind w:firstLine="540"/>
        <w:jc w:val="both"/>
      </w:pPr>
      <w: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93122F" w:rsidRDefault="0093122F">
      <w:pPr>
        <w:pStyle w:val="ConsPlusNormal"/>
        <w:spacing w:before="220"/>
        <w:ind w:firstLine="540"/>
        <w:jc w:val="both"/>
      </w:pPr>
      <w:r>
        <w:t xml:space="preserve">7) отказ органа, предоставляющего муниципальную услугу, должностного лица органа, предоставляющего муниципальную услугу, многофункционального центра, работника многофункционального центра, организаций, предусмотренных </w:t>
      </w:r>
      <w:hyperlink r:id="rId53">
        <w:r>
          <w:rPr>
            <w:color w:val="0000FF"/>
          </w:rPr>
          <w:t>частью 1.1 статьи 16</w:t>
        </w:r>
      </w:hyperlink>
      <w:r>
        <w:t xml:space="preserve"> Федерального закона от 07.07.2010 N 210-ФЗ,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r:id="rId54">
        <w:r>
          <w:rPr>
            <w:color w:val="0000FF"/>
          </w:rPr>
          <w:t>частью 1.3 статьи 16</w:t>
        </w:r>
      </w:hyperlink>
      <w:r>
        <w:t xml:space="preserve"> Федерального закона от 07.07.2010 N 210-ФЗ;</w:t>
      </w:r>
    </w:p>
    <w:p w:rsidR="0093122F" w:rsidRDefault="0093122F">
      <w:pPr>
        <w:pStyle w:val="ConsPlusNormal"/>
        <w:spacing w:before="220"/>
        <w:ind w:firstLine="540"/>
        <w:jc w:val="both"/>
      </w:pPr>
      <w:r>
        <w:t>8) нарушение срока или порядка выдачи документов по результатам предоставления муниципальной услуги;</w:t>
      </w:r>
    </w:p>
    <w:p w:rsidR="0093122F" w:rsidRDefault="0093122F">
      <w:pPr>
        <w:pStyle w:val="ConsPlusNormal"/>
        <w:spacing w:before="220"/>
        <w:ind w:firstLine="540"/>
        <w:jc w:val="both"/>
      </w:pPr>
      <w:r>
        <w:t xml:space="preserve">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r:id="rId55">
        <w:r>
          <w:rPr>
            <w:color w:val="0000FF"/>
          </w:rPr>
          <w:t>частью 1.3 статьи 16</w:t>
        </w:r>
      </w:hyperlink>
      <w:r>
        <w:t xml:space="preserve"> Федерального закона от 07.07.2010 N 210-ФЗ;</w:t>
      </w:r>
    </w:p>
    <w:p w:rsidR="0093122F" w:rsidRDefault="0093122F">
      <w:pPr>
        <w:pStyle w:val="ConsPlusNormal"/>
        <w:spacing w:before="220"/>
        <w:ind w:firstLine="540"/>
        <w:jc w:val="both"/>
      </w:pPr>
      <w:r>
        <w:t xml:space="preserve">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w:t>
      </w:r>
      <w:hyperlink r:id="rId56">
        <w:r>
          <w:rPr>
            <w:color w:val="0000FF"/>
          </w:rPr>
          <w:t>пунктом 4 части 1 статьи 7</w:t>
        </w:r>
      </w:hyperlink>
      <w:r>
        <w:t xml:space="preserve"> Федерального закона от 27.07.2010 N 210-ФЗ.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соответствующей муниципальной услуги в полном </w:t>
      </w:r>
      <w:r>
        <w:lastRenderedPageBreak/>
        <w:t xml:space="preserve">объеме в порядке, определенном </w:t>
      </w:r>
      <w:hyperlink r:id="rId57">
        <w:r>
          <w:rPr>
            <w:color w:val="0000FF"/>
          </w:rPr>
          <w:t>частью 1.3 статьи 16</w:t>
        </w:r>
      </w:hyperlink>
      <w:r>
        <w:t xml:space="preserve"> от 27.07.2010 N 210-ФЗ.</w:t>
      </w:r>
    </w:p>
    <w:p w:rsidR="0093122F" w:rsidRDefault="0093122F">
      <w:pPr>
        <w:pStyle w:val="ConsPlusNormal"/>
        <w:jc w:val="both"/>
      </w:pPr>
      <w:r>
        <w:t xml:space="preserve">(п. 10 введен </w:t>
      </w:r>
      <w:hyperlink r:id="rId58">
        <w:r>
          <w:rPr>
            <w:color w:val="0000FF"/>
          </w:rPr>
          <w:t>постановлением</w:t>
        </w:r>
      </w:hyperlink>
      <w:r>
        <w:t xml:space="preserve"> Администрации города Покачи от 12.10.2018 N 991)</w:t>
      </w:r>
    </w:p>
    <w:p w:rsidR="0093122F" w:rsidRDefault="0093122F">
      <w:pPr>
        <w:pStyle w:val="ConsPlusNormal"/>
        <w:spacing w:before="220"/>
        <w:ind w:firstLine="540"/>
        <w:jc w:val="both"/>
      </w:pPr>
      <w:r>
        <w:t xml:space="preserve">2. Жалоба подается в администрацию города Покачи, многофункциональный центр либо, а в случае обжалования решения руководителя уполномоченного органа, жалоба подается главе города Покачи. Жалобы на решения и действия (бездействие) руководителя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муниципальную услугу. Жалобы на решения и действия (бездействие) работника многофункционального центра подаются руководителю этого многофункционального центра. Жалобы на решения и действия (бездействие) многофункционального центра подаются учредителю многофункционального центра или должностному лицу, уполномоченному нормативным правовым актом субъекта Российской Федерации. Жалобы на решения и действия (бездействие) работников организаций, предусмотренных </w:t>
      </w:r>
      <w:hyperlink r:id="rId59">
        <w:r>
          <w:rPr>
            <w:color w:val="0000FF"/>
          </w:rPr>
          <w:t>частью 1.1 статьи 16</w:t>
        </w:r>
      </w:hyperlink>
      <w:r>
        <w:t xml:space="preserve"> настоящего Федерального закона от 07.07.2010 N 210-ФЗ, подаются руководителям этих организаций.</w:t>
      </w:r>
    </w:p>
    <w:p w:rsidR="0093122F" w:rsidRDefault="0093122F">
      <w:pPr>
        <w:pStyle w:val="ConsPlusNormal"/>
        <w:spacing w:before="220"/>
        <w:ind w:firstLine="540"/>
        <w:jc w:val="both"/>
      </w:pPr>
      <w:r>
        <w:t>3. Основанием для начала процедуры досудебного (внесудебного) обжалования является поступление жалобы в администрацию города Покачи.</w:t>
      </w:r>
    </w:p>
    <w:p w:rsidR="0093122F" w:rsidRDefault="0093122F">
      <w:pPr>
        <w:pStyle w:val="ConsPlusNormal"/>
        <w:spacing w:before="220"/>
        <w:ind w:firstLine="540"/>
        <w:jc w:val="both"/>
      </w:pPr>
      <w:r>
        <w:t xml:space="preserve">4. Жалоба на решения и действия (бездействие) органа, предоставляющего муниципальную услугу, должностного лица органа, предоставляющего муниципальную услугу, государственного или муниципального служащего, руководителя органа, предоставляющего муниципальную услугу,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органа, предоставляющего муниципальную услугу, единого портала муниципальных услуг либо регионального портала муниципальных услуг, а также может быть принята при личном приеме заявителя. 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"Интернет", официального сайта многофункционального центра, единого портала муниципальных услуг либо регионального портала муниципальных услуг, а также может быть принята при личном приеме заявителя. Жалоба на решения и действия (бездействие) организаций, предусмотренных </w:t>
      </w:r>
      <w:hyperlink r:id="rId60">
        <w:r>
          <w:rPr>
            <w:color w:val="0000FF"/>
          </w:rPr>
          <w:t>частью 1.1 статьи 16</w:t>
        </w:r>
      </w:hyperlink>
      <w:r>
        <w:t xml:space="preserve"> Федерального закона от 07.07.2010 N 210-ФЗ, а также их работников может быть направлена по почте, с использованием информационно-телекоммуникационной сети "Интернет", официальных сайтов этих организаций,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w:t>
      </w:r>
    </w:p>
    <w:p w:rsidR="0093122F" w:rsidRDefault="0093122F">
      <w:pPr>
        <w:pStyle w:val="ConsPlusNormal"/>
        <w:spacing w:before="220"/>
        <w:ind w:firstLine="540"/>
        <w:jc w:val="both"/>
      </w:pPr>
      <w:r>
        <w:t xml:space="preserve">5. Порядок подачи и рассмотрения жалоб на решения и действия (бездействие) федеральных органов исполнительной власти, государственных корпораций и их должностных лиц, федеральных государственных служащих, должностных лиц государственных внебюджетных фондов Российской Федерации, организаций, предусмотренных </w:t>
      </w:r>
      <w:hyperlink r:id="rId61">
        <w:r>
          <w:rPr>
            <w:color w:val="0000FF"/>
          </w:rPr>
          <w:t>частью 1.1 статьи 16</w:t>
        </w:r>
      </w:hyperlink>
      <w:r>
        <w:t xml:space="preserve"> Федерального закона от 07.07.2010 N 210-ФЗ, и их работников, а также жалоб на решения и действия (бездействие) многофункционального центра, его работников устанавливается Правительством Российской Федерации.</w:t>
      </w:r>
    </w:p>
    <w:p w:rsidR="0093122F" w:rsidRDefault="0093122F">
      <w:pPr>
        <w:pStyle w:val="ConsPlusNormal"/>
        <w:spacing w:before="220"/>
        <w:ind w:firstLine="540"/>
        <w:jc w:val="both"/>
      </w:pPr>
      <w:r>
        <w:t xml:space="preserve">6. В случае, если федеральным законом установлен порядок (процедура) подачи и рассмотрения жалоб на решения и действия (бездействие) органов, предоставляющих муниципальные услуги, должностных лиц органов, предоставляющих муниципальные услуги, либо государственных или муниципальных служащих, для отношений, связанных с подачей и рассмотрением указанных жалоб, нормы </w:t>
      </w:r>
      <w:hyperlink r:id="rId62">
        <w:r>
          <w:rPr>
            <w:color w:val="0000FF"/>
          </w:rPr>
          <w:t>статьи 11.1</w:t>
        </w:r>
      </w:hyperlink>
      <w:r>
        <w:t xml:space="preserve"> Федерального закона от 07.07.2010 N 210-ФЗ и настоящей статьи не применяются.</w:t>
      </w:r>
    </w:p>
    <w:p w:rsidR="0093122F" w:rsidRDefault="0093122F">
      <w:pPr>
        <w:pStyle w:val="ConsPlusNormal"/>
        <w:spacing w:before="220"/>
        <w:ind w:firstLine="540"/>
        <w:jc w:val="both"/>
      </w:pPr>
      <w:r>
        <w:t xml:space="preserve">7. Особенности подачи и рассмотрения жалоб на решения и действия (бездействие) органов государственной власти субъектов Российской Федерации и их должностных лиц, органов </w:t>
      </w:r>
      <w:r>
        <w:lastRenderedPageBreak/>
        <w:t>местного самоуправления и их должностных лиц, муниципальных служащих, а также на решения и действия (бездействие) многофункционального центра, работников многофункционального центра устанавливаются соответственно нормативными правовыми актами субъектов Российской Федерации и муниципальными правовыми актами.</w:t>
      </w:r>
    </w:p>
    <w:p w:rsidR="0093122F" w:rsidRDefault="0093122F">
      <w:pPr>
        <w:pStyle w:val="ConsPlusNormal"/>
        <w:spacing w:before="220"/>
        <w:ind w:firstLine="540"/>
        <w:jc w:val="both"/>
      </w:pPr>
      <w:r>
        <w:t>8. Жалоба должна содержать:</w:t>
      </w:r>
    </w:p>
    <w:p w:rsidR="0093122F" w:rsidRDefault="0093122F">
      <w:pPr>
        <w:pStyle w:val="ConsPlusNormal"/>
        <w:spacing w:before="220"/>
        <w:ind w:firstLine="540"/>
        <w:jc w:val="both"/>
      </w:pPr>
      <w:r>
        <w:t xml:space="preserve">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его руководителя и (или) работника, организаций, предусмотренных </w:t>
      </w:r>
      <w:hyperlink r:id="rId63">
        <w:r>
          <w:rPr>
            <w:color w:val="0000FF"/>
          </w:rPr>
          <w:t>частью 1.1 статьи 16</w:t>
        </w:r>
      </w:hyperlink>
      <w:r>
        <w:t xml:space="preserve"> Федерального закона от 07.07.2010 N 210-ФЗ, их руководителей и (или) работников, решения и действия (бездействие) которых обжалуются;</w:t>
      </w:r>
    </w:p>
    <w:p w:rsidR="0093122F" w:rsidRDefault="0093122F">
      <w:pPr>
        <w:pStyle w:val="ConsPlusNormal"/>
        <w:spacing w:before="220"/>
        <w:ind w:firstLine="540"/>
        <w:jc w:val="both"/>
      </w:pPr>
      <w: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93122F" w:rsidRDefault="0093122F">
      <w:pPr>
        <w:pStyle w:val="ConsPlusNormal"/>
        <w:spacing w:before="220"/>
        <w:ind w:firstLine="540"/>
        <w:jc w:val="both"/>
      </w:pPr>
      <w:r>
        <w:t xml:space="preserve">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организаций, предусмотренных </w:t>
      </w:r>
      <w:hyperlink r:id="rId64">
        <w:r>
          <w:rPr>
            <w:color w:val="0000FF"/>
          </w:rPr>
          <w:t>частью 1.1 статьи 16</w:t>
        </w:r>
      </w:hyperlink>
      <w:r>
        <w:t xml:space="preserve"> Федерального закона от 07.07.2010 N 210-ФЗ, их работников;</w:t>
      </w:r>
    </w:p>
    <w:p w:rsidR="0093122F" w:rsidRDefault="0093122F">
      <w:pPr>
        <w:pStyle w:val="ConsPlusNormal"/>
        <w:spacing w:before="220"/>
        <w:ind w:firstLine="540"/>
        <w:jc w:val="both"/>
      </w:pPr>
      <w:r>
        <w:t xml:space="preserve">4) доводы, на основании которых заявитель не согласен с решением и действием (бездействием) органа, предоставляющего государственную услугу, органа, предоставляющего муниципальную услугу, должностного лица органа, предоставляющего государственную услугу, или органа, предоставляющего муниципальную услугу, либо государственного или муниципального служащего, многофункционального центра, работника многофункционального центра, организаций, предусмотренных </w:t>
      </w:r>
      <w:hyperlink r:id="rId65">
        <w:r>
          <w:rPr>
            <w:color w:val="0000FF"/>
          </w:rPr>
          <w:t>частью 1.1 статьи 16</w:t>
        </w:r>
      </w:hyperlink>
      <w:r>
        <w:t xml:space="preserve"> Федерального закона от 07.07.2010 N 210-ФЗ, их работников. Заявителем могут быть представлены документы (при наличии), подтверждающие доводы заявителя, либо их копии.</w:t>
      </w:r>
    </w:p>
    <w:p w:rsidR="0093122F" w:rsidRDefault="0093122F">
      <w:pPr>
        <w:pStyle w:val="ConsPlusNormal"/>
        <w:spacing w:before="220"/>
        <w:ind w:firstLine="540"/>
        <w:jc w:val="both"/>
      </w:pPr>
      <w:bookmarkStart w:id="7" w:name="P306"/>
      <w:bookmarkEnd w:id="7"/>
      <w:r>
        <w:t xml:space="preserve">9. Жалоба, поступившая в орган, предоставляющий муниципальную услугу, многофункциональный центр, учредителю многофункционального центра, в организации, предусмотренные </w:t>
      </w:r>
      <w:hyperlink r:id="rId66">
        <w:r>
          <w:rPr>
            <w:color w:val="0000FF"/>
          </w:rPr>
          <w:t>частью 1.1 статьи 16</w:t>
        </w:r>
      </w:hyperlink>
      <w:r>
        <w:t xml:space="preserve"> Федерального закона от 07.07.2010 N 210-ФЗ, либо вышестоящий орган (при его наличии), подлежит рассмотрению в течение пятнадцати рабочих дней со дня ее регистрации, а в случае обжалования отказа органа, предоставляющего государственную услугу, органа, предоставляющего муниципальную услугу, многофункционального центра, организаций, предусмотренных </w:t>
      </w:r>
      <w:hyperlink r:id="rId67">
        <w:r>
          <w:rPr>
            <w:color w:val="0000FF"/>
          </w:rPr>
          <w:t>частью 1.1 статьи 16</w:t>
        </w:r>
      </w:hyperlink>
      <w:r>
        <w:t xml:space="preserve"> Федерального закона от 07.07.2010 N 210-ФЗ,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93122F" w:rsidRDefault="0093122F">
      <w:pPr>
        <w:pStyle w:val="ConsPlusNormal"/>
        <w:spacing w:before="220"/>
        <w:ind w:firstLine="540"/>
        <w:jc w:val="both"/>
      </w:pPr>
      <w:r>
        <w:t>10. По результатам рассмотрения жалобы принимается одно из следующих решений:</w:t>
      </w:r>
    </w:p>
    <w:p w:rsidR="0093122F" w:rsidRDefault="0093122F">
      <w:pPr>
        <w:pStyle w:val="ConsPlusNormal"/>
        <w:spacing w:before="220"/>
        <w:ind w:firstLine="540"/>
        <w:jc w:val="both"/>
      </w:pPr>
      <w: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93122F" w:rsidRDefault="0093122F">
      <w:pPr>
        <w:pStyle w:val="ConsPlusNormal"/>
        <w:spacing w:before="220"/>
        <w:ind w:firstLine="540"/>
        <w:jc w:val="both"/>
      </w:pPr>
      <w:r>
        <w:t>2) в удовлетворении жалобы отказывается.</w:t>
      </w:r>
    </w:p>
    <w:p w:rsidR="0093122F" w:rsidRDefault="0093122F">
      <w:pPr>
        <w:pStyle w:val="ConsPlusNormal"/>
        <w:spacing w:before="220"/>
        <w:ind w:firstLine="540"/>
        <w:jc w:val="both"/>
      </w:pPr>
      <w:r>
        <w:t xml:space="preserve">11. Не позднее дня, следующего за днем принятия решения, указанного в </w:t>
      </w:r>
      <w:hyperlink w:anchor="P306">
        <w:r>
          <w:rPr>
            <w:color w:val="0000FF"/>
          </w:rPr>
          <w:t>части 9</w:t>
        </w:r>
      </w:hyperlink>
      <w:r>
        <w:t xml:space="preserve"> настоящей статьи, заявителю в письменной форме и по желанию заявителя в электронной форме </w:t>
      </w:r>
      <w:r>
        <w:lastRenderedPageBreak/>
        <w:t>направляется мотивированный ответ о результатах рассмотрения жалобы.</w:t>
      </w:r>
    </w:p>
    <w:p w:rsidR="0093122F" w:rsidRDefault="0093122F">
      <w:pPr>
        <w:pStyle w:val="ConsPlusNormal"/>
        <w:spacing w:before="220"/>
        <w:ind w:firstLine="540"/>
        <w:jc w:val="both"/>
      </w:pPr>
      <w:r>
        <w:t xml:space="preserve">1) в случае признания жалобы подлежащей удовлетворению в ответе заявителю, указанном в части 11 настоящей статьи, дается информация о действиях, осуществляемых органом, предоставляющим муниципальную услугу, многофункциональным центром либо организацией, предусмотренной </w:t>
      </w:r>
      <w:hyperlink r:id="rId68">
        <w:r>
          <w:rPr>
            <w:color w:val="0000FF"/>
          </w:rPr>
          <w:t>частью 1.1 статьи 16</w:t>
        </w:r>
      </w:hyperlink>
      <w:r>
        <w:t xml:space="preserve"> Федерального закона от 27.07.2010 N 210-ФЗ,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93122F" w:rsidRDefault="0093122F">
      <w:pPr>
        <w:pStyle w:val="ConsPlusNormal"/>
        <w:jc w:val="both"/>
      </w:pPr>
      <w:r>
        <w:t xml:space="preserve">(п. 1 введен </w:t>
      </w:r>
      <w:hyperlink r:id="rId69">
        <w:r>
          <w:rPr>
            <w:color w:val="0000FF"/>
          </w:rPr>
          <w:t>постановлением</w:t>
        </w:r>
      </w:hyperlink>
      <w:r>
        <w:t xml:space="preserve"> Администрации города Покачи от 12.10.2018 N 991)</w:t>
      </w:r>
    </w:p>
    <w:p w:rsidR="0093122F" w:rsidRDefault="0093122F">
      <w:pPr>
        <w:pStyle w:val="ConsPlusNormal"/>
        <w:spacing w:before="220"/>
        <w:ind w:firstLine="540"/>
        <w:jc w:val="both"/>
      </w:pPr>
      <w:r>
        <w:t>2) в случае признания жалобы не подлежащей удовлетворению в ответе заявителю, указанном в части 11 настоящей статьи, даются аргументированные разъяснения о причинах принятого решения, а также информация о порядке обжалования принятого решения.</w:t>
      </w:r>
    </w:p>
    <w:p w:rsidR="0093122F" w:rsidRDefault="0093122F">
      <w:pPr>
        <w:pStyle w:val="ConsPlusNormal"/>
        <w:jc w:val="both"/>
      </w:pPr>
      <w:r>
        <w:t xml:space="preserve">(п. 2 введен </w:t>
      </w:r>
      <w:hyperlink r:id="rId70">
        <w:r>
          <w:rPr>
            <w:color w:val="0000FF"/>
          </w:rPr>
          <w:t>постановлением</w:t>
        </w:r>
      </w:hyperlink>
      <w:r>
        <w:t xml:space="preserve"> Администрации города Покачи от 12.10.2018 N 991)</w:t>
      </w:r>
    </w:p>
    <w:p w:rsidR="0093122F" w:rsidRDefault="0093122F">
      <w:pPr>
        <w:pStyle w:val="ConsPlusNormal"/>
        <w:spacing w:before="220"/>
        <w:ind w:firstLine="540"/>
        <w:jc w:val="both"/>
      </w:pPr>
      <w:r>
        <w:t xml:space="preserve">12.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в соответствии с </w:t>
      </w:r>
      <w:hyperlink w:anchor="P282">
        <w:r>
          <w:rPr>
            <w:color w:val="0000FF"/>
          </w:rPr>
          <w:t>частью 1</w:t>
        </w:r>
      </w:hyperlink>
      <w:r>
        <w:t xml:space="preserve"> настоящей статьи, незамедлительно направляют имеющиеся материалы в органы прокуратуры.</w:t>
      </w:r>
    </w:p>
    <w:p w:rsidR="0093122F" w:rsidRDefault="0093122F">
      <w:pPr>
        <w:pStyle w:val="ConsPlusNormal"/>
        <w:spacing w:before="220"/>
        <w:ind w:firstLine="540"/>
        <w:jc w:val="both"/>
      </w:pPr>
      <w:r>
        <w:t xml:space="preserve">13. Положения Федерального </w:t>
      </w:r>
      <w:hyperlink r:id="rId71">
        <w:r>
          <w:rPr>
            <w:color w:val="0000FF"/>
          </w:rPr>
          <w:t>закона</w:t>
        </w:r>
      </w:hyperlink>
      <w:r>
        <w:t xml:space="preserve"> от 07.07.2010 N 210-ФЗ, устанавливающие порядок рассмотрения жалоб на нарушения прав граждан и организаций при предоставлении государственных и муниципальных услуг, не распространяются на отношения, регулируемые Федеральным </w:t>
      </w:r>
      <w:hyperlink r:id="rId72">
        <w:r>
          <w:rPr>
            <w:color w:val="0000FF"/>
          </w:rPr>
          <w:t>законом</w:t>
        </w:r>
      </w:hyperlink>
      <w:r>
        <w:t xml:space="preserve"> от 2.05.2006 N 59-ФЗ "О порядке рассмотрения обращений граждан Российской Федерации".</w:t>
      </w:r>
    </w:p>
    <w:p w:rsidR="0093122F" w:rsidRDefault="0093122F">
      <w:pPr>
        <w:pStyle w:val="ConsPlusNormal"/>
        <w:jc w:val="both"/>
      </w:pPr>
    </w:p>
    <w:p w:rsidR="0093122F" w:rsidRDefault="0093122F">
      <w:pPr>
        <w:pStyle w:val="ConsPlusNormal"/>
        <w:jc w:val="both"/>
      </w:pPr>
    </w:p>
    <w:p w:rsidR="0093122F" w:rsidRDefault="0093122F">
      <w:pPr>
        <w:pStyle w:val="ConsPlusNormal"/>
        <w:jc w:val="both"/>
      </w:pPr>
    </w:p>
    <w:p w:rsidR="0093122F" w:rsidRDefault="0093122F">
      <w:pPr>
        <w:pStyle w:val="ConsPlusNormal"/>
        <w:jc w:val="both"/>
      </w:pPr>
    </w:p>
    <w:p w:rsidR="0093122F" w:rsidRDefault="0093122F">
      <w:pPr>
        <w:pStyle w:val="ConsPlusNormal"/>
        <w:jc w:val="both"/>
      </w:pPr>
    </w:p>
    <w:p w:rsidR="0093122F" w:rsidRDefault="0093122F">
      <w:pPr>
        <w:pStyle w:val="ConsPlusNormal"/>
        <w:jc w:val="right"/>
        <w:outlineLvl w:val="1"/>
      </w:pPr>
      <w:r>
        <w:t>Приложение 1</w:t>
      </w:r>
    </w:p>
    <w:p w:rsidR="0093122F" w:rsidRDefault="0093122F">
      <w:pPr>
        <w:pStyle w:val="ConsPlusNormal"/>
        <w:jc w:val="right"/>
      </w:pPr>
      <w:r>
        <w:t>к Административному регламенту</w:t>
      </w:r>
    </w:p>
    <w:p w:rsidR="0093122F" w:rsidRDefault="0093122F">
      <w:pPr>
        <w:pStyle w:val="ConsPlusNormal"/>
        <w:jc w:val="right"/>
      </w:pPr>
      <w:r>
        <w:t>предоставления муниципальной услуги</w:t>
      </w:r>
    </w:p>
    <w:p w:rsidR="0093122F" w:rsidRDefault="0093122F">
      <w:pPr>
        <w:pStyle w:val="ConsPlusNormal"/>
        <w:jc w:val="right"/>
      </w:pPr>
      <w:r>
        <w:t>"Предоставление информации о порядке</w:t>
      </w:r>
    </w:p>
    <w:p w:rsidR="0093122F" w:rsidRDefault="0093122F">
      <w:pPr>
        <w:pStyle w:val="ConsPlusNormal"/>
        <w:jc w:val="right"/>
      </w:pPr>
      <w:r>
        <w:t>предоставления жилищно-коммунальных услуг</w:t>
      </w:r>
    </w:p>
    <w:p w:rsidR="0093122F" w:rsidRDefault="0093122F">
      <w:pPr>
        <w:pStyle w:val="ConsPlusNormal"/>
        <w:jc w:val="right"/>
      </w:pPr>
      <w:r>
        <w:t>населению" на территории города Покачи</w:t>
      </w:r>
    </w:p>
    <w:p w:rsidR="0093122F" w:rsidRDefault="0093122F">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93122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3122F" w:rsidRDefault="0093122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3122F" w:rsidRDefault="0093122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3122F" w:rsidRDefault="0093122F">
            <w:pPr>
              <w:pStyle w:val="ConsPlusNormal"/>
              <w:jc w:val="center"/>
            </w:pPr>
            <w:r>
              <w:rPr>
                <w:color w:val="392C69"/>
              </w:rPr>
              <w:t>Список изменяющих документов</w:t>
            </w:r>
          </w:p>
          <w:p w:rsidR="0093122F" w:rsidRDefault="0093122F">
            <w:pPr>
              <w:pStyle w:val="ConsPlusNormal"/>
              <w:jc w:val="center"/>
            </w:pPr>
            <w:r>
              <w:rPr>
                <w:color w:val="392C69"/>
              </w:rPr>
              <w:t xml:space="preserve">(в ред. </w:t>
            </w:r>
            <w:hyperlink r:id="rId73">
              <w:r>
                <w:rPr>
                  <w:color w:val="0000FF"/>
                </w:rPr>
                <w:t>постановления</w:t>
              </w:r>
            </w:hyperlink>
            <w:r>
              <w:rPr>
                <w:color w:val="392C69"/>
              </w:rPr>
              <w:t xml:space="preserve"> Администрации города Покачи от 18.07.2023 N 579)</w:t>
            </w:r>
          </w:p>
        </w:tc>
        <w:tc>
          <w:tcPr>
            <w:tcW w:w="113" w:type="dxa"/>
            <w:tcBorders>
              <w:top w:val="nil"/>
              <w:left w:val="nil"/>
              <w:bottom w:val="nil"/>
              <w:right w:val="nil"/>
            </w:tcBorders>
            <w:shd w:val="clear" w:color="auto" w:fill="F4F3F8"/>
            <w:tcMar>
              <w:top w:w="0" w:type="dxa"/>
              <w:left w:w="0" w:type="dxa"/>
              <w:bottom w:w="0" w:type="dxa"/>
              <w:right w:w="0" w:type="dxa"/>
            </w:tcMar>
          </w:tcPr>
          <w:p w:rsidR="0093122F" w:rsidRDefault="0093122F">
            <w:pPr>
              <w:pStyle w:val="ConsPlusNormal"/>
            </w:pPr>
          </w:p>
        </w:tc>
      </w:tr>
    </w:tbl>
    <w:p w:rsidR="0093122F" w:rsidRDefault="0093122F">
      <w:pPr>
        <w:pStyle w:val="ConsPlusNormal"/>
        <w:jc w:val="both"/>
      </w:pPr>
    </w:p>
    <w:p w:rsidR="0093122F" w:rsidRDefault="0093122F">
      <w:pPr>
        <w:pStyle w:val="ConsPlusNonformat"/>
        <w:jc w:val="both"/>
      </w:pPr>
      <w:r>
        <w:t xml:space="preserve">                                                       Главе города Покачи,</w:t>
      </w:r>
    </w:p>
    <w:p w:rsidR="0093122F" w:rsidRDefault="0093122F">
      <w:pPr>
        <w:pStyle w:val="ConsPlusNonformat"/>
        <w:jc w:val="both"/>
      </w:pPr>
      <w:r>
        <w:t xml:space="preserve">                                           Заместителю главы города Покачи,</w:t>
      </w:r>
    </w:p>
    <w:p w:rsidR="0093122F" w:rsidRDefault="0093122F">
      <w:pPr>
        <w:pStyle w:val="ConsPlusNonformat"/>
        <w:jc w:val="both"/>
      </w:pPr>
      <w:r>
        <w:t xml:space="preserve">                                                      Начальнику управления</w:t>
      </w:r>
    </w:p>
    <w:p w:rsidR="0093122F" w:rsidRDefault="0093122F">
      <w:pPr>
        <w:pStyle w:val="ConsPlusNonformat"/>
        <w:jc w:val="both"/>
      </w:pPr>
      <w:r>
        <w:t xml:space="preserve">                                            жилищно-коммунального хозяйства</w:t>
      </w:r>
    </w:p>
    <w:p w:rsidR="0093122F" w:rsidRDefault="0093122F">
      <w:pPr>
        <w:pStyle w:val="ConsPlusNonformat"/>
        <w:jc w:val="both"/>
      </w:pPr>
      <w:r>
        <w:t xml:space="preserve">                                                администрации города Покачи</w:t>
      </w:r>
    </w:p>
    <w:p w:rsidR="0093122F" w:rsidRDefault="0093122F">
      <w:pPr>
        <w:pStyle w:val="ConsPlusNonformat"/>
        <w:jc w:val="both"/>
      </w:pPr>
      <w:r>
        <w:t xml:space="preserve">                                            _______________________________</w:t>
      </w:r>
    </w:p>
    <w:p w:rsidR="0093122F" w:rsidRDefault="0093122F">
      <w:pPr>
        <w:pStyle w:val="ConsPlusNonformat"/>
        <w:jc w:val="both"/>
      </w:pPr>
      <w:r>
        <w:t xml:space="preserve">                                                                   (Ф.И.О.)</w:t>
      </w:r>
    </w:p>
    <w:p w:rsidR="0093122F" w:rsidRDefault="0093122F">
      <w:pPr>
        <w:pStyle w:val="ConsPlusNonformat"/>
        <w:jc w:val="both"/>
      </w:pPr>
      <w:r>
        <w:t xml:space="preserve">                                            от ____________________________</w:t>
      </w:r>
    </w:p>
    <w:p w:rsidR="0093122F" w:rsidRDefault="0093122F">
      <w:pPr>
        <w:pStyle w:val="ConsPlusNonformat"/>
        <w:jc w:val="both"/>
      </w:pPr>
      <w:r>
        <w:t xml:space="preserve">                                                                   (Ф.И.О.)</w:t>
      </w:r>
    </w:p>
    <w:p w:rsidR="0093122F" w:rsidRDefault="0093122F">
      <w:pPr>
        <w:pStyle w:val="ConsPlusNonformat"/>
        <w:jc w:val="both"/>
      </w:pPr>
      <w:r>
        <w:t xml:space="preserve">                                               проживающего(-ей) по адресу:</w:t>
      </w:r>
    </w:p>
    <w:p w:rsidR="0093122F" w:rsidRDefault="0093122F">
      <w:pPr>
        <w:pStyle w:val="ConsPlusNonformat"/>
        <w:jc w:val="both"/>
      </w:pPr>
      <w:r>
        <w:t xml:space="preserve">                                            _______________________________</w:t>
      </w:r>
    </w:p>
    <w:p w:rsidR="0093122F" w:rsidRDefault="0093122F">
      <w:pPr>
        <w:pStyle w:val="ConsPlusNonformat"/>
        <w:jc w:val="both"/>
      </w:pPr>
      <w:r>
        <w:t xml:space="preserve">                                            _______________________________</w:t>
      </w:r>
    </w:p>
    <w:p w:rsidR="0093122F" w:rsidRDefault="0093122F">
      <w:pPr>
        <w:pStyle w:val="ConsPlusNonformat"/>
        <w:jc w:val="both"/>
      </w:pPr>
      <w:r>
        <w:t xml:space="preserve">                                            телефон _______________________</w:t>
      </w:r>
    </w:p>
    <w:p w:rsidR="0093122F" w:rsidRDefault="0093122F">
      <w:pPr>
        <w:pStyle w:val="ConsPlusNonformat"/>
        <w:jc w:val="both"/>
      </w:pPr>
    </w:p>
    <w:p w:rsidR="0093122F" w:rsidRDefault="0093122F">
      <w:pPr>
        <w:pStyle w:val="ConsPlusNonformat"/>
        <w:jc w:val="both"/>
      </w:pPr>
      <w:bookmarkStart w:id="8" w:name="P345"/>
      <w:bookmarkEnd w:id="8"/>
      <w:r>
        <w:lastRenderedPageBreak/>
        <w:t xml:space="preserve">                                 ЗАЯВЛЕНИЕ</w:t>
      </w:r>
    </w:p>
    <w:p w:rsidR="0093122F" w:rsidRDefault="0093122F">
      <w:pPr>
        <w:pStyle w:val="ConsPlusNonformat"/>
        <w:jc w:val="both"/>
      </w:pPr>
      <w:r>
        <w:t xml:space="preserve">             Прошу предоставить следующую информацию о порядке</w:t>
      </w:r>
    </w:p>
    <w:p w:rsidR="0093122F" w:rsidRDefault="0093122F">
      <w:pPr>
        <w:pStyle w:val="ConsPlusNonformat"/>
        <w:jc w:val="both"/>
      </w:pPr>
      <w:r>
        <w:t xml:space="preserve">            предоставления жилищно-коммунальных услуг населению</w:t>
      </w:r>
    </w:p>
    <w:p w:rsidR="0093122F" w:rsidRDefault="0093122F">
      <w:pPr>
        <w:pStyle w:val="ConsPlusNonformat"/>
        <w:jc w:val="both"/>
      </w:pPr>
      <w:r>
        <w:t>___________________________________________________________________________</w:t>
      </w:r>
    </w:p>
    <w:p w:rsidR="0093122F" w:rsidRDefault="0093122F">
      <w:pPr>
        <w:pStyle w:val="ConsPlusNonformat"/>
        <w:jc w:val="both"/>
      </w:pPr>
      <w:r>
        <w:t>___________________________________________________________________________</w:t>
      </w:r>
    </w:p>
    <w:p w:rsidR="0093122F" w:rsidRDefault="0093122F">
      <w:pPr>
        <w:pStyle w:val="ConsPlusNonformat"/>
        <w:jc w:val="both"/>
      </w:pPr>
      <w:r>
        <w:t>___________________________________________________________________________</w:t>
      </w:r>
    </w:p>
    <w:p w:rsidR="0093122F" w:rsidRDefault="0093122F">
      <w:pPr>
        <w:pStyle w:val="ConsPlusNonformat"/>
        <w:jc w:val="both"/>
      </w:pPr>
      <w:r>
        <w:t xml:space="preserve">                        Информацию прошу направить:</w:t>
      </w:r>
    </w:p>
    <w:p w:rsidR="0093122F" w:rsidRDefault="0093122F">
      <w:pPr>
        <w:pStyle w:val="ConsPlusNonformat"/>
        <w:jc w:val="both"/>
      </w:pPr>
    </w:p>
    <w:p w:rsidR="0093122F" w:rsidRDefault="0093122F">
      <w:pPr>
        <w:pStyle w:val="ConsPlusNonformat"/>
        <w:jc w:val="both"/>
      </w:pPr>
      <w:r>
        <w:t>___________________________________________________________________________</w:t>
      </w:r>
    </w:p>
    <w:p w:rsidR="0093122F" w:rsidRDefault="0093122F">
      <w:pPr>
        <w:pStyle w:val="ConsPlusNonformat"/>
        <w:jc w:val="both"/>
      </w:pPr>
      <w:r>
        <w:t xml:space="preserve">    (по почтовому адресу, электронной почтой, посредством Регионального</w:t>
      </w:r>
    </w:p>
    <w:p w:rsidR="0093122F" w:rsidRDefault="0093122F">
      <w:pPr>
        <w:pStyle w:val="ConsPlusNonformat"/>
        <w:jc w:val="both"/>
      </w:pPr>
      <w:r>
        <w:t xml:space="preserve">      Портала государственных и муниципальных услуг, при личной явке</w:t>
      </w:r>
    </w:p>
    <w:p w:rsidR="0093122F" w:rsidRDefault="0093122F">
      <w:pPr>
        <w:pStyle w:val="ConsPlusNonformat"/>
        <w:jc w:val="both"/>
      </w:pPr>
      <w:r>
        <w:t xml:space="preserve">                            в управление, иное)</w:t>
      </w:r>
    </w:p>
    <w:p w:rsidR="0093122F" w:rsidRDefault="0093122F">
      <w:pPr>
        <w:pStyle w:val="ConsPlusNonformat"/>
        <w:jc w:val="both"/>
      </w:pPr>
    </w:p>
    <w:p w:rsidR="0093122F" w:rsidRDefault="0093122F">
      <w:pPr>
        <w:pStyle w:val="ConsPlusNonformat"/>
        <w:jc w:val="both"/>
      </w:pPr>
      <w:r>
        <w:t>___________    __________________________    "___" ______________ ______ г.</w:t>
      </w:r>
    </w:p>
    <w:p w:rsidR="0093122F" w:rsidRDefault="0093122F">
      <w:pPr>
        <w:pStyle w:val="ConsPlusNonformat"/>
        <w:jc w:val="both"/>
      </w:pPr>
      <w:r>
        <w:t xml:space="preserve"> (подпись)             (Ф.И.О.)</w:t>
      </w:r>
    </w:p>
    <w:p w:rsidR="0093122F" w:rsidRDefault="0093122F">
      <w:pPr>
        <w:pStyle w:val="ConsPlusNormal"/>
        <w:jc w:val="both"/>
      </w:pPr>
    </w:p>
    <w:p w:rsidR="0093122F" w:rsidRDefault="0093122F">
      <w:pPr>
        <w:pStyle w:val="ConsPlusNormal"/>
        <w:jc w:val="both"/>
      </w:pPr>
    </w:p>
    <w:p w:rsidR="0093122F" w:rsidRDefault="0093122F">
      <w:pPr>
        <w:pStyle w:val="ConsPlusNormal"/>
        <w:jc w:val="both"/>
      </w:pPr>
    </w:p>
    <w:p w:rsidR="0093122F" w:rsidRDefault="0093122F">
      <w:pPr>
        <w:pStyle w:val="ConsPlusNormal"/>
        <w:jc w:val="both"/>
      </w:pPr>
    </w:p>
    <w:p w:rsidR="0093122F" w:rsidRDefault="0093122F">
      <w:pPr>
        <w:pStyle w:val="ConsPlusNormal"/>
        <w:jc w:val="both"/>
      </w:pPr>
    </w:p>
    <w:p w:rsidR="0093122F" w:rsidRDefault="0093122F">
      <w:pPr>
        <w:pStyle w:val="ConsPlusNormal"/>
        <w:jc w:val="right"/>
        <w:outlineLvl w:val="1"/>
      </w:pPr>
      <w:r>
        <w:t>Приложение 2</w:t>
      </w:r>
    </w:p>
    <w:p w:rsidR="0093122F" w:rsidRDefault="0093122F">
      <w:pPr>
        <w:pStyle w:val="ConsPlusNormal"/>
        <w:jc w:val="right"/>
      </w:pPr>
      <w:r>
        <w:t>к Административному регламенту</w:t>
      </w:r>
    </w:p>
    <w:p w:rsidR="0093122F" w:rsidRDefault="0093122F">
      <w:pPr>
        <w:pStyle w:val="ConsPlusNormal"/>
        <w:jc w:val="right"/>
      </w:pPr>
      <w:r>
        <w:t>предоставления муниципальной услуги</w:t>
      </w:r>
    </w:p>
    <w:p w:rsidR="0093122F" w:rsidRDefault="0093122F">
      <w:pPr>
        <w:pStyle w:val="ConsPlusNormal"/>
        <w:jc w:val="right"/>
      </w:pPr>
      <w:r>
        <w:t>"Предоставление информации о порядке</w:t>
      </w:r>
    </w:p>
    <w:p w:rsidR="0093122F" w:rsidRDefault="0093122F">
      <w:pPr>
        <w:pStyle w:val="ConsPlusNormal"/>
        <w:jc w:val="right"/>
      </w:pPr>
      <w:r>
        <w:t>предоставления жилищно-коммунальных услуг</w:t>
      </w:r>
    </w:p>
    <w:p w:rsidR="0093122F" w:rsidRDefault="0093122F">
      <w:pPr>
        <w:pStyle w:val="ConsPlusNormal"/>
        <w:jc w:val="right"/>
      </w:pPr>
      <w:r>
        <w:t>населению" на территории города Покачи</w:t>
      </w:r>
    </w:p>
    <w:p w:rsidR="0093122F" w:rsidRDefault="0093122F">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93122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3122F" w:rsidRDefault="0093122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3122F" w:rsidRDefault="0093122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3122F" w:rsidRDefault="0093122F">
            <w:pPr>
              <w:pStyle w:val="ConsPlusNormal"/>
              <w:jc w:val="both"/>
            </w:pPr>
            <w:hyperlink r:id="rId74">
              <w:r>
                <w:rPr>
                  <w:color w:val="0000FF"/>
                </w:rPr>
                <w:t>Постановлением</w:t>
              </w:r>
            </w:hyperlink>
            <w:r>
              <w:rPr>
                <w:color w:val="392C69"/>
              </w:rPr>
              <w:t xml:space="preserve"> Администрации города Покачи от 18.07.2023 N 579 в приложении 2 слова "первый заместитель главы города Покачи" в соответствующем падеже заменены словами "заместитель главы города Покачи" в соответствующем падеже.</w:t>
            </w:r>
          </w:p>
        </w:tc>
        <w:tc>
          <w:tcPr>
            <w:tcW w:w="113" w:type="dxa"/>
            <w:tcBorders>
              <w:top w:val="nil"/>
              <w:left w:val="nil"/>
              <w:bottom w:val="nil"/>
              <w:right w:val="nil"/>
            </w:tcBorders>
            <w:shd w:val="clear" w:color="auto" w:fill="F4F3F8"/>
            <w:tcMar>
              <w:top w:w="0" w:type="dxa"/>
              <w:left w:w="0" w:type="dxa"/>
              <w:bottom w:w="0" w:type="dxa"/>
              <w:right w:w="0" w:type="dxa"/>
            </w:tcMar>
          </w:tcPr>
          <w:p w:rsidR="0093122F" w:rsidRDefault="0093122F">
            <w:pPr>
              <w:pStyle w:val="ConsPlusNormal"/>
            </w:pPr>
          </w:p>
        </w:tc>
      </w:tr>
    </w:tbl>
    <w:p w:rsidR="0093122F" w:rsidRDefault="0093122F">
      <w:pPr>
        <w:pStyle w:val="ConsPlusTitle"/>
        <w:spacing w:before="280"/>
        <w:jc w:val="center"/>
      </w:pPr>
      <w:r>
        <w:t>БЛОК-СХЕМА</w:t>
      </w:r>
    </w:p>
    <w:p w:rsidR="0093122F" w:rsidRDefault="0093122F">
      <w:pPr>
        <w:pStyle w:val="ConsPlusTitle"/>
        <w:jc w:val="center"/>
      </w:pPr>
      <w:r>
        <w:t>ПРЕДОСТАВЛЕНИЯ МУНИЦИПАЛЬНОЙ УСЛУГИ</w:t>
      </w:r>
    </w:p>
    <w:p w:rsidR="0093122F" w:rsidRDefault="0093122F">
      <w:pPr>
        <w:pStyle w:val="ConsPlusTitle"/>
        <w:jc w:val="center"/>
      </w:pPr>
      <w:r>
        <w:t>"ПРЕДОСТАВЛЕНИЕ ИНФОРМАЦИИ О ПОРЯДКЕ ПРЕДОСТАВЛЕНИЯ</w:t>
      </w:r>
    </w:p>
    <w:p w:rsidR="0093122F" w:rsidRDefault="0093122F">
      <w:pPr>
        <w:pStyle w:val="ConsPlusTitle"/>
        <w:jc w:val="center"/>
      </w:pPr>
      <w:r>
        <w:t>ЖИЛИЩНО-КОММУНАЛЬНЫХ УСЛУГ НАСЕЛЕНИЮ" ГОРОДА ПОКАЧИ</w:t>
      </w:r>
    </w:p>
    <w:p w:rsidR="0093122F" w:rsidRDefault="0093122F">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9071"/>
      </w:tblGrid>
      <w:tr w:rsidR="0093122F">
        <w:tc>
          <w:tcPr>
            <w:tcW w:w="9071" w:type="dxa"/>
            <w:tcBorders>
              <w:left w:val="single" w:sz="4" w:space="0" w:color="auto"/>
              <w:right w:val="single" w:sz="4" w:space="0" w:color="auto"/>
            </w:tcBorders>
          </w:tcPr>
          <w:p w:rsidR="0093122F" w:rsidRDefault="0093122F">
            <w:pPr>
              <w:pStyle w:val="ConsPlusNormal"/>
              <w:jc w:val="center"/>
            </w:pPr>
            <w:r>
              <w:t>Обращение заявителя с запросом о предоставлении муниципальной услуги в уполномоченный орган или в МФЦ</w:t>
            </w:r>
          </w:p>
        </w:tc>
      </w:tr>
      <w:tr w:rsidR="0093122F">
        <w:tblPrEx>
          <w:tblBorders>
            <w:left w:val="nil"/>
            <w:right w:val="nil"/>
          </w:tblBorders>
        </w:tblPrEx>
        <w:tc>
          <w:tcPr>
            <w:tcW w:w="9071" w:type="dxa"/>
            <w:tcBorders>
              <w:left w:val="nil"/>
              <w:right w:val="nil"/>
            </w:tcBorders>
          </w:tcPr>
          <w:p w:rsidR="0093122F" w:rsidRDefault="0093122F">
            <w:pPr>
              <w:pStyle w:val="ConsPlusNormal"/>
            </w:pPr>
          </w:p>
        </w:tc>
      </w:tr>
      <w:tr w:rsidR="0093122F">
        <w:tc>
          <w:tcPr>
            <w:tcW w:w="9071" w:type="dxa"/>
            <w:tcBorders>
              <w:left w:val="single" w:sz="4" w:space="0" w:color="auto"/>
              <w:right w:val="single" w:sz="4" w:space="0" w:color="auto"/>
            </w:tcBorders>
          </w:tcPr>
          <w:p w:rsidR="0093122F" w:rsidRDefault="0093122F">
            <w:pPr>
              <w:pStyle w:val="ConsPlusNormal"/>
              <w:jc w:val="center"/>
            </w:pPr>
            <w:r>
              <w:t>Регистрация запроса о предоставлении информации о порядке предоставления жилищно-коммунальных услуг населению</w:t>
            </w:r>
          </w:p>
        </w:tc>
      </w:tr>
      <w:tr w:rsidR="0093122F">
        <w:tblPrEx>
          <w:tblBorders>
            <w:left w:val="nil"/>
            <w:right w:val="nil"/>
          </w:tblBorders>
        </w:tblPrEx>
        <w:tc>
          <w:tcPr>
            <w:tcW w:w="9071" w:type="dxa"/>
            <w:tcBorders>
              <w:left w:val="nil"/>
              <w:right w:val="nil"/>
            </w:tcBorders>
          </w:tcPr>
          <w:p w:rsidR="0093122F" w:rsidRDefault="0093122F">
            <w:pPr>
              <w:pStyle w:val="ConsPlusNormal"/>
            </w:pPr>
          </w:p>
        </w:tc>
      </w:tr>
      <w:tr w:rsidR="0093122F">
        <w:tc>
          <w:tcPr>
            <w:tcW w:w="9071" w:type="dxa"/>
            <w:tcBorders>
              <w:left w:val="single" w:sz="4" w:space="0" w:color="auto"/>
              <w:right w:val="single" w:sz="4" w:space="0" w:color="auto"/>
            </w:tcBorders>
          </w:tcPr>
          <w:p w:rsidR="0093122F" w:rsidRDefault="0093122F">
            <w:pPr>
              <w:pStyle w:val="ConsPlusNormal"/>
              <w:jc w:val="center"/>
            </w:pPr>
            <w:r>
              <w:t>Принятие уполномоченным органом решения о предоставлении муниципальной услуги</w:t>
            </w:r>
          </w:p>
        </w:tc>
      </w:tr>
      <w:tr w:rsidR="0093122F">
        <w:tblPrEx>
          <w:tblBorders>
            <w:left w:val="nil"/>
            <w:right w:val="nil"/>
          </w:tblBorders>
        </w:tblPrEx>
        <w:tc>
          <w:tcPr>
            <w:tcW w:w="9071" w:type="dxa"/>
            <w:tcBorders>
              <w:left w:val="nil"/>
              <w:right w:val="nil"/>
            </w:tcBorders>
          </w:tcPr>
          <w:p w:rsidR="0093122F" w:rsidRDefault="0093122F">
            <w:pPr>
              <w:pStyle w:val="ConsPlusNormal"/>
            </w:pPr>
          </w:p>
        </w:tc>
      </w:tr>
      <w:tr w:rsidR="0093122F">
        <w:tc>
          <w:tcPr>
            <w:tcW w:w="9071" w:type="dxa"/>
            <w:tcBorders>
              <w:left w:val="single" w:sz="4" w:space="0" w:color="auto"/>
              <w:right w:val="single" w:sz="4" w:space="0" w:color="auto"/>
            </w:tcBorders>
          </w:tcPr>
          <w:p w:rsidR="0093122F" w:rsidRDefault="0093122F">
            <w:pPr>
              <w:pStyle w:val="ConsPlusNormal"/>
              <w:jc w:val="center"/>
            </w:pPr>
            <w:r>
              <w:t>Оформление документа, являющегося результатом предоставления муниципальной услуги (информация о порядке предоставления жилищно-коммунальных услуг населению)</w:t>
            </w:r>
          </w:p>
        </w:tc>
      </w:tr>
      <w:tr w:rsidR="0093122F">
        <w:tblPrEx>
          <w:tblBorders>
            <w:left w:val="nil"/>
            <w:right w:val="nil"/>
          </w:tblBorders>
        </w:tblPrEx>
        <w:tc>
          <w:tcPr>
            <w:tcW w:w="9071" w:type="dxa"/>
            <w:tcBorders>
              <w:left w:val="nil"/>
              <w:right w:val="nil"/>
            </w:tcBorders>
          </w:tcPr>
          <w:p w:rsidR="0093122F" w:rsidRDefault="0093122F">
            <w:pPr>
              <w:pStyle w:val="ConsPlusNormal"/>
            </w:pPr>
          </w:p>
        </w:tc>
      </w:tr>
      <w:tr w:rsidR="0093122F">
        <w:tc>
          <w:tcPr>
            <w:tcW w:w="9071" w:type="dxa"/>
            <w:tcBorders>
              <w:left w:val="single" w:sz="4" w:space="0" w:color="auto"/>
              <w:right w:val="single" w:sz="4" w:space="0" w:color="auto"/>
            </w:tcBorders>
          </w:tcPr>
          <w:p w:rsidR="0093122F" w:rsidRDefault="0093122F">
            <w:pPr>
              <w:pStyle w:val="ConsPlusNormal"/>
              <w:jc w:val="center"/>
            </w:pPr>
            <w:r>
              <w:t>Выдача (направление) заявителю информации о порядке предоставления жилищно-</w:t>
            </w:r>
            <w:r>
              <w:lastRenderedPageBreak/>
              <w:t>коммунальных услуг населению</w:t>
            </w:r>
          </w:p>
        </w:tc>
      </w:tr>
    </w:tbl>
    <w:p w:rsidR="0093122F" w:rsidRDefault="0093122F">
      <w:pPr>
        <w:pStyle w:val="ConsPlusNormal"/>
        <w:jc w:val="both"/>
      </w:pPr>
    </w:p>
    <w:p w:rsidR="0093122F" w:rsidRDefault="0093122F">
      <w:pPr>
        <w:pStyle w:val="ConsPlusNormal"/>
        <w:jc w:val="both"/>
      </w:pPr>
    </w:p>
    <w:p w:rsidR="0093122F" w:rsidRDefault="0093122F">
      <w:pPr>
        <w:pStyle w:val="ConsPlusNormal"/>
        <w:jc w:val="both"/>
      </w:pPr>
    </w:p>
    <w:p w:rsidR="0093122F" w:rsidRDefault="0093122F">
      <w:pPr>
        <w:pStyle w:val="ConsPlusNormal"/>
        <w:jc w:val="both"/>
      </w:pPr>
    </w:p>
    <w:p w:rsidR="0093122F" w:rsidRDefault="0093122F">
      <w:pPr>
        <w:pStyle w:val="ConsPlusNormal"/>
        <w:jc w:val="both"/>
      </w:pPr>
    </w:p>
    <w:p w:rsidR="0093122F" w:rsidRDefault="0093122F">
      <w:pPr>
        <w:pStyle w:val="ConsPlusNormal"/>
        <w:jc w:val="right"/>
        <w:outlineLvl w:val="1"/>
      </w:pPr>
      <w:r>
        <w:t>Приложение 3</w:t>
      </w:r>
    </w:p>
    <w:p w:rsidR="0093122F" w:rsidRDefault="0093122F">
      <w:pPr>
        <w:pStyle w:val="ConsPlusNormal"/>
        <w:jc w:val="right"/>
      </w:pPr>
      <w:r>
        <w:t>к Административному регламенту</w:t>
      </w:r>
    </w:p>
    <w:p w:rsidR="0093122F" w:rsidRDefault="0093122F">
      <w:pPr>
        <w:pStyle w:val="ConsPlusNormal"/>
        <w:jc w:val="right"/>
      </w:pPr>
      <w:r>
        <w:t>предоставления муниципальной услуги</w:t>
      </w:r>
    </w:p>
    <w:p w:rsidR="0093122F" w:rsidRDefault="0093122F">
      <w:pPr>
        <w:pStyle w:val="ConsPlusNormal"/>
        <w:jc w:val="right"/>
      </w:pPr>
      <w:r>
        <w:t>"Предоставление информации о порядке</w:t>
      </w:r>
    </w:p>
    <w:p w:rsidR="0093122F" w:rsidRDefault="0093122F">
      <w:pPr>
        <w:pStyle w:val="ConsPlusNormal"/>
        <w:jc w:val="right"/>
      </w:pPr>
      <w:r>
        <w:t>предоставления жилищно-коммунальных услуг</w:t>
      </w:r>
    </w:p>
    <w:p w:rsidR="0093122F" w:rsidRDefault="0093122F">
      <w:pPr>
        <w:pStyle w:val="ConsPlusNormal"/>
        <w:jc w:val="right"/>
      </w:pPr>
      <w:r>
        <w:t>населению" на территории города Покачи</w:t>
      </w:r>
    </w:p>
    <w:p w:rsidR="0093122F" w:rsidRDefault="0093122F">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93122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3122F" w:rsidRDefault="0093122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3122F" w:rsidRDefault="0093122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3122F" w:rsidRDefault="0093122F">
            <w:pPr>
              <w:pStyle w:val="ConsPlusNormal"/>
              <w:jc w:val="center"/>
            </w:pPr>
            <w:r>
              <w:rPr>
                <w:color w:val="392C69"/>
              </w:rPr>
              <w:t>Список изменяющих документов</w:t>
            </w:r>
          </w:p>
          <w:p w:rsidR="0093122F" w:rsidRDefault="0093122F">
            <w:pPr>
              <w:pStyle w:val="ConsPlusNormal"/>
              <w:jc w:val="center"/>
            </w:pPr>
            <w:r>
              <w:rPr>
                <w:color w:val="392C69"/>
              </w:rPr>
              <w:t xml:space="preserve">(в ред. </w:t>
            </w:r>
            <w:hyperlink r:id="rId75">
              <w:r>
                <w:rPr>
                  <w:color w:val="0000FF"/>
                </w:rPr>
                <w:t>постановления</w:t>
              </w:r>
            </w:hyperlink>
            <w:r>
              <w:rPr>
                <w:color w:val="392C69"/>
              </w:rPr>
              <w:t xml:space="preserve"> Администрации города Покачи от 18.07.2023 N 579)</w:t>
            </w:r>
          </w:p>
        </w:tc>
        <w:tc>
          <w:tcPr>
            <w:tcW w:w="113" w:type="dxa"/>
            <w:tcBorders>
              <w:top w:val="nil"/>
              <w:left w:val="nil"/>
              <w:bottom w:val="nil"/>
              <w:right w:val="nil"/>
            </w:tcBorders>
            <w:shd w:val="clear" w:color="auto" w:fill="F4F3F8"/>
            <w:tcMar>
              <w:top w:w="0" w:type="dxa"/>
              <w:left w:w="0" w:type="dxa"/>
              <w:bottom w:w="0" w:type="dxa"/>
              <w:right w:w="0" w:type="dxa"/>
            </w:tcMar>
          </w:tcPr>
          <w:p w:rsidR="0093122F" w:rsidRDefault="0093122F">
            <w:pPr>
              <w:pStyle w:val="ConsPlusNormal"/>
            </w:pPr>
          </w:p>
        </w:tc>
      </w:tr>
    </w:tbl>
    <w:p w:rsidR="0093122F" w:rsidRDefault="0093122F">
      <w:pPr>
        <w:pStyle w:val="ConsPlusNormal"/>
        <w:jc w:val="both"/>
      </w:pPr>
    </w:p>
    <w:p w:rsidR="0093122F" w:rsidRDefault="0093122F">
      <w:pPr>
        <w:pStyle w:val="ConsPlusNonformat"/>
        <w:jc w:val="both"/>
      </w:pPr>
      <w:r>
        <w:t xml:space="preserve">                                                       Главе города Покачи/</w:t>
      </w:r>
    </w:p>
    <w:p w:rsidR="0093122F" w:rsidRDefault="0093122F">
      <w:pPr>
        <w:pStyle w:val="ConsPlusNonformat"/>
        <w:jc w:val="both"/>
      </w:pPr>
      <w:r>
        <w:t xml:space="preserve">                                           Заместителю главы города Покачи/</w:t>
      </w:r>
    </w:p>
    <w:p w:rsidR="0093122F" w:rsidRDefault="0093122F">
      <w:pPr>
        <w:pStyle w:val="ConsPlusNonformat"/>
        <w:jc w:val="both"/>
      </w:pPr>
      <w:r>
        <w:t xml:space="preserve">                                                      Начальнику управления</w:t>
      </w:r>
    </w:p>
    <w:p w:rsidR="0093122F" w:rsidRDefault="0093122F">
      <w:pPr>
        <w:pStyle w:val="ConsPlusNonformat"/>
        <w:jc w:val="both"/>
      </w:pPr>
      <w:r>
        <w:t xml:space="preserve">                                            жилищно-коммунального хозяйства</w:t>
      </w:r>
    </w:p>
    <w:p w:rsidR="0093122F" w:rsidRDefault="0093122F">
      <w:pPr>
        <w:pStyle w:val="ConsPlusNonformat"/>
        <w:jc w:val="both"/>
      </w:pPr>
      <w:r>
        <w:t xml:space="preserve">                                                администрации города Покачи</w:t>
      </w:r>
    </w:p>
    <w:p w:rsidR="0093122F" w:rsidRDefault="0093122F">
      <w:pPr>
        <w:pStyle w:val="ConsPlusNonformat"/>
        <w:jc w:val="both"/>
      </w:pPr>
      <w:r>
        <w:t xml:space="preserve">                                            кому __________________________</w:t>
      </w:r>
    </w:p>
    <w:p w:rsidR="0093122F" w:rsidRDefault="0093122F">
      <w:pPr>
        <w:pStyle w:val="ConsPlusNonformat"/>
        <w:jc w:val="both"/>
      </w:pPr>
      <w:r>
        <w:t xml:space="preserve">                                                                   (Ф.И.О.)</w:t>
      </w:r>
    </w:p>
    <w:p w:rsidR="0093122F" w:rsidRDefault="0093122F">
      <w:pPr>
        <w:pStyle w:val="ConsPlusNonformat"/>
        <w:jc w:val="both"/>
      </w:pPr>
      <w:r>
        <w:t xml:space="preserve">                                            от ____________________________</w:t>
      </w:r>
    </w:p>
    <w:p w:rsidR="0093122F" w:rsidRDefault="0093122F">
      <w:pPr>
        <w:pStyle w:val="ConsPlusNonformat"/>
        <w:jc w:val="both"/>
      </w:pPr>
      <w:r>
        <w:t xml:space="preserve">                                                                   (Ф.И.О.)</w:t>
      </w:r>
    </w:p>
    <w:p w:rsidR="0093122F" w:rsidRDefault="0093122F">
      <w:pPr>
        <w:pStyle w:val="ConsPlusNonformat"/>
        <w:jc w:val="both"/>
      </w:pPr>
      <w:r>
        <w:t xml:space="preserve">                                               проживающего(-ей) по адресу:</w:t>
      </w:r>
    </w:p>
    <w:p w:rsidR="0093122F" w:rsidRDefault="0093122F">
      <w:pPr>
        <w:pStyle w:val="ConsPlusNonformat"/>
        <w:jc w:val="both"/>
      </w:pPr>
      <w:r>
        <w:t xml:space="preserve">                                            _______________________________</w:t>
      </w:r>
    </w:p>
    <w:p w:rsidR="0093122F" w:rsidRDefault="0093122F">
      <w:pPr>
        <w:pStyle w:val="ConsPlusNonformat"/>
        <w:jc w:val="both"/>
      </w:pPr>
      <w:r>
        <w:t xml:space="preserve">                                            _______________________________</w:t>
      </w:r>
    </w:p>
    <w:p w:rsidR="0093122F" w:rsidRDefault="0093122F">
      <w:pPr>
        <w:pStyle w:val="ConsPlusNonformat"/>
        <w:jc w:val="both"/>
      </w:pPr>
      <w:r>
        <w:t xml:space="preserve">                                            телефон _______________________</w:t>
      </w:r>
    </w:p>
    <w:p w:rsidR="0093122F" w:rsidRDefault="0093122F">
      <w:pPr>
        <w:pStyle w:val="ConsPlusNonformat"/>
        <w:jc w:val="both"/>
      </w:pPr>
    </w:p>
    <w:p w:rsidR="0093122F" w:rsidRDefault="0093122F">
      <w:pPr>
        <w:pStyle w:val="ConsPlusNonformat"/>
        <w:jc w:val="both"/>
      </w:pPr>
      <w:r>
        <w:t xml:space="preserve">                                  Жалоба</w:t>
      </w:r>
    </w:p>
    <w:p w:rsidR="0093122F" w:rsidRDefault="0093122F">
      <w:pPr>
        <w:pStyle w:val="ConsPlusNonformat"/>
        <w:jc w:val="both"/>
      </w:pPr>
      <w:r>
        <w:t xml:space="preserve">                 действий (бездействия) должностного лица,</w:t>
      </w:r>
    </w:p>
    <w:p w:rsidR="0093122F" w:rsidRDefault="0093122F">
      <w:pPr>
        <w:pStyle w:val="ConsPlusNonformat"/>
        <w:jc w:val="both"/>
      </w:pPr>
      <w:r>
        <w:t xml:space="preserve">          ответственного за предоставление муниципальной услуги,</w:t>
      </w:r>
    </w:p>
    <w:p w:rsidR="0093122F" w:rsidRDefault="0093122F">
      <w:pPr>
        <w:pStyle w:val="ConsPlusNonformat"/>
        <w:jc w:val="both"/>
      </w:pPr>
      <w:r>
        <w:t xml:space="preserve">             а также должностных лиц и муниципальных служащих,</w:t>
      </w:r>
    </w:p>
    <w:p w:rsidR="0093122F" w:rsidRDefault="0093122F">
      <w:pPr>
        <w:pStyle w:val="ConsPlusNonformat"/>
        <w:jc w:val="both"/>
      </w:pPr>
      <w:r>
        <w:t xml:space="preserve">                     обеспечивающих ее предоставление</w:t>
      </w:r>
    </w:p>
    <w:p w:rsidR="0093122F" w:rsidRDefault="0093122F">
      <w:pPr>
        <w:pStyle w:val="ConsPlusNonformat"/>
        <w:jc w:val="both"/>
      </w:pPr>
    </w:p>
    <w:p w:rsidR="0093122F" w:rsidRDefault="0093122F">
      <w:pPr>
        <w:pStyle w:val="ConsPlusNonformat"/>
        <w:jc w:val="both"/>
      </w:pPr>
      <w:r>
        <w:t>Я, ________________________________________________________________________</w:t>
      </w:r>
    </w:p>
    <w:p w:rsidR="0093122F" w:rsidRDefault="0093122F">
      <w:pPr>
        <w:pStyle w:val="ConsPlusNonformat"/>
        <w:jc w:val="both"/>
      </w:pPr>
      <w:r>
        <w:t xml:space="preserve">                            (Ф.И.О. заявителя)</w:t>
      </w:r>
    </w:p>
    <w:p w:rsidR="0093122F" w:rsidRDefault="0093122F">
      <w:pPr>
        <w:pStyle w:val="ConsPlusNonformat"/>
        <w:jc w:val="both"/>
      </w:pPr>
      <w:r>
        <w:t xml:space="preserve">   подаю жалобу действий (бездействия) должностного лица, ответственного</w:t>
      </w:r>
    </w:p>
    <w:p w:rsidR="0093122F" w:rsidRDefault="0093122F">
      <w:pPr>
        <w:pStyle w:val="ConsPlusNonformat"/>
        <w:jc w:val="both"/>
      </w:pPr>
      <w:r>
        <w:t xml:space="preserve">      за предоставление муниципальной услуги, а также должностных лиц</w:t>
      </w:r>
    </w:p>
    <w:p w:rsidR="0093122F" w:rsidRDefault="0093122F">
      <w:pPr>
        <w:pStyle w:val="ConsPlusNonformat"/>
        <w:jc w:val="both"/>
      </w:pPr>
      <w:r>
        <w:t xml:space="preserve"> и муниципальных служащих, обеспечивающих ее предоставление предоставления</w:t>
      </w:r>
    </w:p>
    <w:p w:rsidR="0093122F" w:rsidRDefault="0093122F">
      <w:pPr>
        <w:pStyle w:val="ConsPlusNonformat"/>
        <w:jc w:val="both"/>
      </w:pPr>
      <w:r>
        <w:t xml:space="preserve"> муниципальной услуги "Предоставление информации о порядке предоставления</w:t>
      </w:r>
    </w:p>
    <w:p w:rsidR="0093122F" w:rsidRDefault="0093122F">
      <w:pPr>
        <w:pStyle w:val="ConsPlusNonformat"/>
        <w:jc w:val="both"/>
      </w:pPr>
      <w:r>
        <w:t xml:space="preserve">   жилищно-коммунальных услуг населению", допущенное __________________</w:t>
      </w:r>
    </w:p>
    <w:p w:rsidR="0093122F" w:rsidRDefault="0093122F">
      <w:pPr>
        <w:pStyle w:val="ConsPlusNonformat"/>
        <w:jc w:val="both"/>
      </w:pPr>
      <w:r>
        <w:t xml:space="preserve">                          (ФИО должностного лица,</w:t>
      </w:r>
    </w:p>
    <w:p w:rsidR="0093122F" w:rsidRDefault="0093122F">
      <w:pPr>
        <w:pStyle w:val="ConsPlusNonformat"/>
        <w:jc w:val="both"/>
      </w:pPr>
      <w:r>
        <w:t xml:space="preserve">                          допустившего нарушение)</w:t>
      </w:r>
    </w:p>
    <w:p w:rsidR="0093122F" w:rsidRDefault="0093122F">
      <w:pPr>
        <w:pStyle w:val="ConsPlusNonformat"/>
        <w:jc w:val="both"/>
      </w:pPr>
      <w:r>
        <w:t xml:space="preserve">                       в части следующих требований:</w:t>
      </w:r>
    </w:p>
    <w:p w:rsidR="0093122F" w:rsidRDefault="0093122F">
      <w:pPr>
        <w:pStyle w:val="ConsPlusNonformat"/>
        <w:jc w:val="both"/>
      </w:pPr>
      <w:r>
        <w:t>___________________________________________________________________________</w:t>
      </w:r>
    </w:p>
    <w:p w:rsidR="0093122F" w:rsidRDefault="0093122F">
      <w:pPr>
        <w:pStyle w:val="ConsPlusNonformat"/>
        <w:jc w:val="both"/>
      </w:pPr>
      <w:r>
        <w:t>___________________________________________________________________________</w:t>
      </w:r>
    </w:p>
    <w:p w:rsidR="0093122F" w:rsidRDefault="0093122F">
      <w:pPr>
        <w:pStyle w:val="ConsPlusNonformat"/>
        <w:jc w:val="both"/>
      </w:pPr>
      <w:r>
        <w:t>___________________________________________________________________________</w:t>
      </w:r>
    </w:p>
    <w:p w:rsidR="0093122F" w:rsidRDefault="0093122F">
      <w:pPr>
        <w:pStyle w:val="ConsPlusNonformat"/>
        <w:jc w:val="both"/>
      </w:pPr>
      <w:r>
        <w:t>___________________________________________________________________________</w:t>
      </w:r>
    </w:p>
    <w:p w:rsidR="0093122F" w:rsidRDefault="0093122F">
      <w:pPr>
        <w:pStyle w:val="ConsPlusNonformat"/>
        <w:jc w:val="both"/>
      </w:pPr>
      <w:r>
        <w:t>___________________________________________________________________________</w:t>
      </w:r>
    </w:p>
    <w:p w:rsidR="0093122F" w:rsidRDefault="0093122F">
      <w:pPr>
        <w:pStyle w:val="ConsPlusNonformat"/>
        <w:jc w:val="both"/>
      </w:pPr>
      <w:r>
        <w:t xml:space="preserve">    (описание нарушения, в т.ч. участники, место, дата и время фиксации</w:t>
      </w:r>
    </w:p>
    <w:p w:rsidR="0093122F" w:rsidRDefault="0093122F">
      <w:pPr>
        <w:pStyle w:val="ConsPlusNonformat"/>
        <w:jc w:val="both"/>
      </w:pPr>
      <w:r>
        <w:t xml:space="preserve">                                нарушения)</w:t>
      </w:r>
    </w:p>
    <w:p w:rsidR="0093122F" w:rsidRDefault="0093122F">
      <w:pPr>
        <w:pStyle w:val="ConsPlusNonformat"/>
        <w:jc w:val="both"/>
      </w:pPr>
      <w:r>
        <w:t xml:space="preserve">    До момента подачи настоящей жалобы мною были использованы следующие</w:t>
      </w:r>
    </w:p>
    <w:p w:rsidR="0093122F" w:rsidRDefault="0093122F">
      <w:pPr>
        <w:pStyle w:val="ConsPlusNonformat"/>
        <w:jc w:val="both"/>
      </w:pPr>
      <w:r>
        <w:t xml:space="preserve">               способы обжалования вышеуказанных нарушений:</w:t>
      </w:r>
    </w:p>
    <w:p w:rsidR="0093122F" w:rsidRDefault="0093122F">
      <w:pPr>
        <w:pStyle w:val="ConsPlusNonformat"/>
        <w:jc w:val="both"/>
      </w:pPr>
      <w:r>
        <w:t xml:space="preserve">                - заместителю главы города Покачи;</w:t>
      </w:r>
    </w:p>
    <w:p w:rsidR="0093122F" w:rsidRDefault="0093122F">
      <w:pPr>
        <w:pStyle w:val="ConsPlusNonformat"/>
        <w:jc w:val="both"/>
      </w:pPr>
      <w:r>
        <w:t xml:space="preserve">    - обращение к начальнику управления жилищно-коммунального хозяйства</w:t>
      </w:r>
    </w:p>
    <w:p w:rsidR="0093122F" w:rsidRDefault="0093122F">
      <w:pPr>
        <w:pStyle w:val="ConsPlusNonformat"/>
        <w:jc w:val="both"/>
      </w:pPr>
      <w:r>
        <w:t xml:space="preserve">          должностного лица, оказывающего услугу ______ (да/нет)</w:t>
      </w:r>
    </w:p>
    <w:p w:rsidR="0093122F" w:rsidRDefault="0093122F">
      <w:pPr>
        <w:pStyle w:val="ConsPlusNonformat"/>
        <w:jc w:val="both"/>
      </w:pPr>
    </w:p>
    <w:p w:rsidR="0093122F" w:rsidRDefault="0093122F">
      <w:pPr>
        <w:pStyle w:val="ConsPlusNonformat"/>
        <w:jc w:val="both"/>
      </w:pPr>
      <w:r>
        <w:lastRenderedPageBreak/>
        <w:t xml:space="preserve">      Для подтверждения представленной мной информации у меня имеются</w:t>
      </w:r>
    </w:p>
    <w:p w:rsidR="0093122F" w:rsidRDefault="0093122F">
      <w:pPr>
        <w:pStyle w:val="ConsPlusNonformat"/>
        <w:jc w:val="both"/>
      </w:pPr>
      <w:r>
        <w:t xml:space="preserve">                           следующие материалы:</w:t>
      </w:r>
    </w:p>
    <w:p w:rsidR="0093122F" w:rsidRDefault="0093122F">
      <w:pPr>
        <w:pStyle w:val="ConsPlusNonformat"/>
        <w:jc w:val="both"/>
      </w:pPr>
    </w:p>
    <w:p w:rsidR="0093122F" w:rsidRDefault="0093122F">
      <w:pPr>
        <w:pStyle w:val="ConsPlusNonformat"/>
        <w:jc w:val="both"/>
      </w:pPr>
      <w:r>
        <w:t xml:space="preserve">     1. Официальное письмо управления жилищно-коммунального хозяйства,</w:t>
      </w:r>
    </w:p>
    <w:p w:rsidR="0093122F" w:rsidRDefault="0093122F">
      <w:pPr>
        <w:pStyle w:val="ConsPlusNonformat"/>
        <w:jc w:val="both"/>
      </w:pPr>
      <w:r>
        <w:t xml:space="preserve">         оказывающего услугу, об отказе в информировании заявителя</w:t>
      </w:r>
    </w:p>
    <w:p w:rsidR="0093122F" w:rsidRDefault="0093122F">
      <w:pPr>
        <w:pStyle w:val="ConsPlusNonformat"/>
        <w:jc w:val="both"/>
      </w:pPr>
      <w:r>
        <w:t xml:space="preserve">                           ____________ (да/нет)</w:t>
      </w:r>
    </w:p>
    <w:p w:rsidR="0093122F" w:rsidRDefault="0093122F">
      <w:pPr>
        <w:pStyle w:val="ConsPlusNonformat"/>
        <w:jc w:val="both"/>
      </w:pPr>
      <w:r>
        <w:t>2. ________________________________________________________________________</w:t>
      </w:r>
    </w:p>
    <w:p w:rsidR="0093122F" w:rsidRDefault="0093122F">
      <w:pPr>
        <w:pStyle w:val="ConsPlusNonformat"/>
        <w:jc w:val="both"/>
      </w:pPr>
      <w:r>
        <w:t>3. ________________________________________________________________________</w:t>
      </w:r>
    </w:p>
    <w:p w:rsidR="0093122F" w:rsidRDefault="0093122F">
      <w:pPr>
        <w:pStyle w:val="ConsPlusNonformat"/>
        <w:jc w:val="both"/>
      </w:pPr>
      <w:r>
        <w:t>4. ________________________________________________________________________</w:t>
      </w:r>
    </w:p>
    <w:p w:rsidR="0093122F" w:rsidRDefault="0093122F">
      <w:pPr>
        <w:pStyle w:val="ConsPlusNonformat"/>
        <w:jc w:val="both"/>
      </w:pPr>
    </w:p>
    <w:p w:rsidR="0093122F" w:rsidRDefault="0093122F">
      <w:pPr>
        <w:pStyle w:val="ConsPlusNonformat"/>
        <w:jc w:val="both"/>
      </w:pPr>
      <w:r>
        <w:t xml:space="preserve">  Копии документов, указанных в пункте(-ах) _________, прилагаю к жалобе</w:t>
      </w:r>
    </w:p>
    <w:p w:rsidR="0093122F" w:rsidRDefault="0093122F">
      <w:pPr>
        <w:pStyle w:val="ConsPlusNonformat"/>
        <w:jc w:val="both"/>
      </w:pPr>
      <w:r>
        <w:t xml:space="preserve">                            ___________________</w:t>
      </w:r>
    </w:p>
    <w:p w:rsidR="0093122F" w:rsidRDefault="0093122F">
      <w:pPr>
        <w:pStyle w:val="ConsPlusNonformat"/>
        <w:jc w:val="both"/>
      </w:pPr>
      <w:r>
        <w:t xml:space="preserve">                       (да/нет) (нужное подчеркнуть)</w:t>
      </w:r>
    </w:p>
    <w:p w:rsidR="0093122F" w:rsidRDefault="0093122F">
      <w:pPr>
        <w:pStyle w:val="ConsPlusNonformat"/>
        <w:jc w:val="both"/>
      </w:pPr>
    </w:p>
    <w:p w:rsidR="0093122F" w:rsidRDefault="0093122F">
      <w:pPr>
        <w:pStyle w:val="ConsPlusNonformat"/>
        <w:jc w:val="both"/>
      </w:pPr>
      <w:r>
        <w:t xml:space="preserve">          Достоверность представленных мною сведений подтверждаю.</w:t>
      </w:r>
    </w:p>
    <w:p w:rsidR="0093122F" w:rsidRDefault="0093122F">
      <w:pPr>
        <w:pStyle w:val="ConsPlusNonformat"/>
        <w:jc w:val="both"/>
      </w:pPr>
    </w:p>
    <w:p w:rsidR="0093122F" w:rsidRDefault="0093122F">
      <w:pPr>
        <w:pStyle w:val="ConsPlusNonformat"/>
        <w:jc w:val="both"/>
      </w:pPr>
    </w:p>
    <w:p w:rsidR="0093122F" w:rsidRDefault="0093122F">
      <w:pPr>
        <w:pStyle w:val="ConsPlusNonformat"/>
        <w:jc w:val="both"/>
      </w:pPr>
      <w:r>
        <w:t>___________    __________________________    "___" ______________ ______ г.</w:t>
      </w:r>
    </w:p>
    <w:p w:rsidR="0093122F" w:rsidRDefault="0093122F">
      <w:pPr>
        <w:pStyle w:val="ConsPlusNonformat"/>
        <w:jc w:val="both"/>
      </w:pPr>
      <w:r>
        <w:t xml:space="preserve"> (подпись)             (Ф.И.О.)</w:t>
      </w:r>
    </w:p>
    <w:p w:rsidR="0093122F" w:rsidRDefault="0093122F">
      <w:pPr>
        <w:pStyle w:val="ConsPlusNormal"/>
        <w:jc w:val="both"/>
      </w:pPr>
    </w:p>
    <w:p w:rsidR="0093122F" w:rsidRDefault="0093122F">
      <w:pPr>
        <w:pStyle w:val="ConsPlusNormal"/>
        <w:jc w:val="both"/>
      </w:pPr>
    </w:p>
    <w:p w:rsidR="0093122F" w:rsidRDefault="0093122F">
      <w:pPr>
        <w:pStyle w:val="ConsPlusNormal"/>
        <w:pBdr>
          <w:bottom w:val="single" w:sz="6" w:space="0" w:color="auto"/>
        </w:pBdr>
        <w:spacing w:before="100" w:after="100"/>
        <w:jc w:val="both"/>
        <w:rPr>
          <w:sz w:val="2"/>
          <w:szCs w:val="2"/>
        </w:rPr>
      </w:pPr>
    </w:p>
    <w:p w:rsidR="007E5C60" w:rsidRDefault="007E5C60">
      <w:bookmarkStart w:id="9" w:name="_GoBack"/>
      <w:bookmarkEnd w:id="9"/>
    </w:p>
    <w:sectPr w:rsidR="007E5C60" w:rsidSect="00B73437">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3122F"/>
    <w:rsid w:val="00272C10"/>
    <w:rsid w:val="007E5C60"/>
    <w:rsid w:val="0093122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72C10"/>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93122F"/>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93122F"/>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93122F"/>
    <w:pPr>
      <w:widowControl w:val="0"/>
      <w:autoSpaceDE w:val="0"/>
      <w:autoSpaceDN w:val="0"/>
      <w:spacing w:after="0" w:line="240" w:lineRule="auto"/>
    </w:pPr>
    <w:rPr>
      <w:rFonts w:ascii="Calibri" w:eastAsiaTheme="minorEastAsia" w:hAnsi="Calibri" w:cs="Calibri"/>
      <w:b/>
      <w:lang w:eastAsia="ru-RU"/>
    </w:rPr>
  </w:style>
  <w:style w:type="paragraph" w:customStyle="1" w:styleId="ConsPlusTitlePage">
    <w:name w:val="ConsPlusTitlePage"/>
    <w:rsid w:val="0093122F"/>
    <w:pPr>
      <w:widowControl w:val="0"/>
      <w:autoSpaceDE w:val="0"/>
      <w:autoSpaceDN w:val="0"/>
      <w:spacing w:after="0" w:line="240" w:lineRule="auto"/>
    </w:pPr>
    <w:rPr>
      <w:rFonts w:ascii="Tahoma" w:eastAsiaTheme="minorEastAsia" w:hAnsi="Tahoma" w:cs="Tahoma"/>
      <w:sz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72C10"/>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93122F"/>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93122F"/>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93122F"/>
    <w:pPr>
      <w:widowControl w:val="0"/>
      <w:autoSpaceDE w:val="0"/>
      <w:autoSpaceDN w:val="0"/>
      <w:spacing w:after="0" w:line="240" w:lineRule="auto"/>
    </w:pPr>
    <w:rPr>
      <w:rFonts w:ascii="Calibri" w:eastAsiaTheme="minorEastAsia" w:hAnsi="Calibri" w:cs="Calibri"/>
      <w:b/>
      <w:lang w:eastAsia="ru-RU"/>
    </w:rPr>
  </w:style>
  <w:style w:type="paragraph" w:customStyle="1" w:styleId="ConsPlusTitlePage">
    <w:name w:val="ConsPlusTitlePage"/>
    <w:rsid w:val="0093122F"/>
    <w:pPr>
      <w:widowControl w:val="0"/>
      <w:autoSpaceDE w:val="0"/>
      <w:autoSpaceDN w:val="0"/>
      <w:spacing w:after="0" w:line="240" w:lineRule="auto"/>
    </w:pPr>
    <w:rPr>
      <w:rFonts w:ascii="Tahoma" w:eastAsiaTheme="minorEastAsia" w:hAnsi="Tahoma" w:cs="Tahoma"/>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login.consultant.ru/link/?req=doc&amp;base=RLAW926&amp;n=141405" TargetMode="External"/><Relationship Id="rId18" Type="http://schemas.openxmlformats.org/officeDocument/2006/relationships/hyperlink" Target="https://login.consultant.ru/link/?req=doc&amp;base=RLAW926&amp;n=181616&amp;dst=100006" TargetMode="External"/><Relationship Id="rId26" Type="http://schemas.openxmlformats.org/officeDocument/2006/relationships/hyperlink" Target="https://login.consultant.ru/link/?req=doc&amp;base=LAW&amp;n=422007" TargetMode="External"/><Relationship Id="rId39" Type="http://schemas.openxmlformats.org/officeDocument/2006/relationships/hyperlink" Target="https://login.consultant.ru/link/?req=doc&amp;base=LAW&amp;n=494996&amp;dst=100352" TargetMode="External"/><Relationship Id="rId21" Type="http://schemas.openxmlformats.org/officeDocument/2006/relationships/hyperlink" Target="https://login.consultant.ru/link/?req=doc&amp;base=RLAW926&amp;n=237142&amp;dst=100008" TargetMode="External"/><Relationship Id="rId34" Type="http://schemas.openxmlformats.org/officeDocument/2006/relationships/hyperlink" Target="https://login.consultant.ru/link/?req=doc&amp;base=LAW&amp;n=477899" TargetMode="External"/><Relationship Id="rId42" Type="http://schemas.openxmlformats.org/officeDocument/2006/relationships/hyperlink" Target="https://login.consultant.ru/link/?req=doc&amp;base=LAW&amp;n=494996&amp;dst=290" TargetMode="External"/><Relationship Id="rId47" Type="http://schemas.openxmlformats.org/officeDocument/2006/relationships/hyperlink" Target="https://login.consultant.ru/link/?req=doc&amp;base=RLAW926&amp;n=283762&amp;dst=100011" TargetMode="External"/><Relationship Id="rId50" Type="http://schemas.openxmlformats.org/officeDocument/2006/relationships/hyperlink" Target="https://login.consultant.ru/link/?req=doc&amp;base=LAW&amp;n=494996&amp;dst=100354" TargetMode="External"/><Relationship Id="rId55" Type="http://schemas.openxmlformats.org/officeDocument/2006/relationships/hyperlink" Target="https://login.consultant.ru/link/?req=doc&amp;base=LAW&amp;n=494996&amp;dst=100354" TargetMode="External"/><Relationship Id="rId63" Type="http://schemas.openxmlformats.org/officeDocument/2006/relationships/hyperlink" Target="https://login.consultant.ru/link/?req=doc&amp;base=LAW&amp;n=494996&amp;dst=100352" TargetMode="External"/><Relationship Id="rId68" Type="http://schemas.openxmlformats.org/officeDocument/2006/relationships/hyperlink" Target="https://login.consultant.ru/link/?req=doc&amp;base=LAW&amp;n=494996&amp;dst=100352" TargetMode="External"/><Relationship Id="rId76" Type="http://schemas.openxmlformats.org/officeDocument/2006/relationships/fontTable" Target="fontTable.xml"/><Relationship Id="rId7" Type="http://schemas.openxmlformats.org/officeDocument/2006/relationships/hyperlink" Target="https://login.consultant.ru/link/?req=doc&amp;base=RLAW926&amp;n=237142&amp;dst=100005" TargetMode="External"/><Relationship Id="rId71" Type="http://schemas.openxmlformats.org/officeDocument/2006/relationships/hyperlink" Target="https://login.consultant.ru/link/?req=doc&amp;base=LAW&amp;n=494996" TargetMode="External"/><Relationship Id="rId2" Type="http://schemas.microsoft.com/office/2007/relationships/stylesWithEffects" Target="stylesWithEffects.xml"/><Relationship Id="rId16" Type="http://schemas.openxmlformats.org/officeDocument/2006/relationships/hyperlink" Target="https://login.consultant.ru/link/?req=doc&amp;base=RLAW926&amp;n=132534" TargetMode="External"/><Relationship Id="rId29" Type="http://schemas.openxmlformats.org/officeDocument/2006/relationships/hyperlink" Target="https://login.consultant.ru/link/?req=doc&amp;base=LAW&amp;n=479724" TargetMode="External"/><Relationship Id="rId11" Type="http://schemas.openxmlformats.org/officeDocument/2006/relationships/hyperlink" Target="https://login.consultant.ru/link/?req=doc&amp;base=RLAW926&amp;n=313536" TargetMode="External"/><Relationship Id="rId24" Type="http://schemas.openxmlformats.org/officeDocument/2006/relationships/hyperlink" Target="https://login.consultant.ru/link/?req=doc&amp;base=LAW&amp;n=497804&amp;dst=101656" TargetMode="External"/><Relationship Id="rId32" Type="http://schemas.openxmlformats.org/officeDocument/2006/relationships/hyperlink" Target="https://login.consultant.ru/link/?req=doc&amp;base=LAW&amp;n=486149" TargetMode="External"/><Relationship Id="rId37" Type="http://schemas.openxmlformats.org/officeDocument/2006/relationships/hyperlink" Target="https://login.consultant.ru/link/?req=doc&amp;base=LAW&amp;n=494996&amp;dst=100010" TargetMode="External"/><Relationship Id="rId40" Type="http://schemas.openxmlformats.org/officeDocument/2006/relationships/hyperlink" Target="https://login.consultant.ru/link/?req=doc&amp;base=LAW&amp;n=494996&amp;dst=100352" TargetMode="External"/><Relationship Id="rId45" Type="http://schemas.openxmlformats.org/officeDocument/2006/relationships/hyperlink" Target="https://login.consultant.ru/link/?req=doc&amp;base=LAW&amp;n=494996&amp;dst=359" TargetMode="External"/><Relationship Id="rId53" Type="http://schemas.openxmlformats.org/officeDocument/2006/relationships/hyperlink" Target="https://login.consultant.ru/link/?req=doc&amp;base=LAW&amp;n=494996&amp;dst=100352" TargetMode="External"/><Relationship Id="rId58" Type="http://schemas.openxmlformats.org/officeDocument/2006/relationships/hyperlink" Target="https://login.consultant.ru/link/?req=doc&amp;base=RLAW926&amp;n=181616&amp;dst=100016" TargetMode="External"/><Relationship Id="rId66" Type="http://schemas.openxmlformats.org/officeDocument/2006/relationships/hyperlink" Target="https://login.consultant.ru/link/?req=doc&amp;base=LAW&amp;n=494996&amp;dst=100352" TargetMode="External"/><Relationship Id="rId74" Type="http://schemas.openxmlformats.org/officeDocument/2006/relationships/hyperlink" Target="https://login.consultant.ru/link/?req=doc&amp;base=RLAW926&amp;n=283762&amp;dst=100015" TargetMode="External"/><Relationship Id="rId5" Type="http://schemas.openxmlformats.org/officeDocument/2006/relationships/hyperlink" Target="https://www.consultant.ru" TargetMode="External"/><Relationship Id="rId15" Type="http://schemas.openxmlformats.org/officeDocument/2006/relationships/hyperlink" Target="https://login.consultant.ru/link/?req=doc&amp;base=RLAW926&amp;n=114207" TargetMode="External"/><Relationship Id="rId23" Type="http://schemas.openxmlformats.org/officeDocument/2006/relationships/hyperlink" Target="https://login.consultant.ru/link/?req=doc&amp;base=RLAW926&amp;n=283762&amp;dst=100009" TargetMode="External"/><Relationship Id="rId28" Type="http://schemas.openxmlformats.org/officeDocument/2006/relationships/hyperlink" Target="https://login.consultant.ru/link/?req=doc&amp;base=LAW&amp;n=494996&amp;dst=100094" TargetMode="External"/><Relationship Id="rId36" Type="http://schemas.openxmlformats.org/officeDocument/2006/relationships/hyperlink" Target="https://login.consultant.ru/link/?req=doc&amp;base=RLAW926&amp;n=313536" TargetMode="External"/><Relationship Id="rId49" Type="http://schemas.openxmlformats.org/officeDocument/2006/relationships/hyperlink" Target="https://login.consultant.ru/link/?req=doc&amp;base=LAW&amp;n=494996&amp;dst=244" TargetMode="External"/><Relationship Id="rId57" Type="http://schemas.openxmlformats.org/officeDocument/2006/relationships/hyperlink" Target="https://login.consultant.ru/link/?req=doc&amp;base=LAW&amp;n=494996&amp;dst=100354" TargetMode="External"/><Relationship Id="rId61" Type="http://schemas.openxmlformats.org/officeDocument/2006/relationships/hyperlink" Target="https://login.consultant.ru/link/?req=doc&amp;base=LAW&amp;n=494996&amp;dst=100352" TargetMode="External"/><Relationship Id="rId10" Type="http://schemas.openxmlformats.org/officeDocument/2006/relationships/hyperlink" Target="https://login.consultant.ru/link/?req=doc&amp;base=LAW&amp;n=480999" TargetMode="External"/><Relationship Id="rId19" Type="http://schemas.openxmlformats.org/officeDocument/2006/relationships/hyperlink" Target="https://login.consultant.ru/link/?req=doc&amp;base=RLAW926&amp;n=237142&amp;dst=100005" TargetMode="External"/><Relationship Id="rId31" Type="http://schemas.openxmlformats.org/officeDocument/2006/relationships/hyperlink" Target="https://login.consultant.ru/link/?req=doc&amp;base=LAW&amp;n=461309" TargetMode="External"/><Relationship Id="rId44" Type="http://schemas.openxmlformats.org/officeDocument/2006/relationships/hyperlink" Target="https://login.consultant.ru/link/?req=doc&amp;base=RLAW926&amp;n=181616&amp;dst=100012" TargetMode="External"/><Relationship Id="rId52" Type="http://schemas.openxmlformats.org/officeDocument/2006/relationships/hyperlink" Target="https://login.consultant.ru/link/?req=doc&amp;base=LAW&amp;n=494996&amp;dst=100354" TargetMode="External"/><Relationship Id="rId60" Type="http://schemas.openxmlformats.org/officeDocument/2006/relationships/hyperlink" Target="https://login.consultant.ru/link/?req=doc&amp;base=LAW&amp;n=494996&amp;dst=100352" TargetMode="External"/><Relationship Id="rId65" Type="http://schemas.openxmlformats.org/officeDocument/2006/relationships/hyperlink" Target="https://login.consultant.ru/link/?req=doc&amp;base=LAW&amp;n=494996&amp;dst=100352" TargetMode="External"/><Relationship Id="rId73" Type="http://schemas.openxmlformats.org/officeDocument/2006/relationships/hyperlink" Target="https://login.consultant.ru/link/?req=doc&amp;base=RLAW926&amp;n=283762&amp;dst=100015" TargetMode="External"/><Relationship Id="rId4" Type="http://schemas.openxmlformats.org/officeDocument/2006/relationships/webSettings" Target="webSettings.xml"/><Relationship Id="rId9" Type="http://schemas.openxmlformats.org/officeDocument/2006/relationships/hyperlink" Target="https://login.consultant.ru/link/?req=doc&amp;base=LAW&amp;n=494996&amp;dst=27" TargetMode="External"/><Relationship Id="rId14" Type="http://schemas.openxmlformats.org/officeDocument/2006/relationships/hyperlink" Target="https://login.consultant.ru/link/?req=doc&amp;base=RLAW926&amp;n=111094" TargetMode="External"/><Relationship Id="rId22" Type="http://schemas.openxmlformats.org/officeDocument/2006/relationships/hyperlink" Target="https://login.consultant.ru/link/?req=doc&amp;base=RLAW926&amp;n=237142&amp;dst=100009" TargetMode="External"/><Relationship Id="rId27" Type="http://schemas.openxmlformats.org/officeDocument/2006/relationships/hyperlink" Target="https://login.consultant.ru/link/?req=doc&amp;base=LAW&amp;n=449642" TargetMode="External"/><Relationship Id="rId30" Type="http://schemas.openxmlformats.org/officeDocument/2006/relationships/hyperlink" Target="https://login.consultant.ru/link/?req=doc&amp;base=LAW&amp;n=479640" TargetMode="External"/><Relationship Id="rId35" Type="http://schemas.openxmlformats.org/officeDocument/2006/relationships/hyperlink" Target="https://login.consultant.ru/link/?req=doc&amp;base=RLAW926&amp;n=303311" TargetMode="External"/><Relationship Id="rId43" Type="http://schemas.openxmlformats.org/officeDocument/2006/relationships/hyperlink" Target="https://login.consultant.ru/link/?req=doc&amp;base=LAW&amp;n=494996&amp;dst=100354" TargetMode="External"/><Relationship Id="rId48" Type="http://schemas.openxmlformats.org/officeDocument/2006/relationships/hyperlink" Target="https://login.consultant.ru/link/?req=doc&amp;base=RLAW926&amp;n=283762&amp;dst=100012" TargetMode="External"/><Relationship Id="rId56" Type="http://schemas.openxmlformats.org/officeDocument/2006/relationships/hyperlink" Target="https://login.consultant.ru/link/?req=doc&amp;base=LAW&amp;n=494996&amp;dst=290" TargetMode="External"/><Relationship Id="rId64" Type="http://schemas.openxmlformats.org/officeDocument/2006/relationships/hyperlink" Target="https://login.consultant.ru/link/?req=doc&amp;base=LAW&amp;n=494996&amp;dst=100352" TargetMode="External"/><Relationship Id="rId69" Type="http://schemas.openxmlformats.org/officeDocument/2006/relationships/hyperlink" Target="https://login.consultant.ru/link/?req=doc&amp;base=RLAW926&amp;n=181616&amp;dst=100018" TargetMode="External"/><Relationship Id="rId77" Type="http://schemas.openxmlformats.org/officeDocument/2006/relationships/theme" Target="theme/theme1.xml"/><Relationship Id="rId8" Type="http://schemas.openxmlformats.org/officeDocument/2006/relationships/hyperlink" Target="https://login.consultant.ru/link/?req=doc&amp;base=RLAW926&amp;n=283762&amp;dst=100005" TargetMode="External"/><Relationship Id="rId51" Type="http://schemas.openxmlformats.org/officeDocument/2006/relationships/hyperlink" Target="https://login.consultant.ru/link/?req=doc&amp;base=RLAW926&amp;n=181616&amp;dst=100014" TargetMode="External"/><Relationship Id="rId72" Type="http://schemas.openxmlformats.org/officeDocument/2006/relationships/hyperlink" Target="https://login.consultant.ru/link/?req=doc&amp;base=LAW&amp;n=454103" TargetMode="External"/><Relationship Id="rId3" Type="http://schemas.openxmlformats.org/officeDocument/2006/relationships/settings" Target="settings.xml"/><Relationship Id="rId12" Type="http://schemas.openxmlformats.org/officeDocument/2006/relationships/hyperlink" Target="https://login.consultant.ru/link/?req=doc&amp;base=RLAW926&amp;n=185868&amp;dst=100036" TargetMode="External"/><Relationship Id="rId17" Type="http://schemas.openxmlformats.org/officeDocument/2006/relationships/hyperlink" Target="https://login.consultant.ru/link/?req=doc&amp;base=RLAW926&amp;n=283762&amp;dst=100006" TargetMode="External"/><Relationship Id="rId25" Type="http://schemas.openxmlformats.org/officeDocument/2006/relationships/hyperlink" Target="https://login.consultant.ru/link/?req=doc&amp;base=LAW&amp;n=480999" TargetMode="External"/><Relationship Id="rId33" Type="http://schemas.openxmlformats.org/officeDocument/2006/relationships/hyperlink" Target="https://login.consultant.ru/link/?req=doc&amp;base=LAW&amp;n=448439" TargetMode="External"/><Relationship Id="rId38" Type="http://schemas.openxmlformats.org/officeDocument/2006/relationships/hyperlink" Target="https://login.consultant.ru/link/?req=doc&amp;base=LAW&amp;n=494996&amp;dst=43" TargetMode="External"/><Relationship Id="rId46" Type="http://schemas.openxmlformats.org/officeDocument/2006/relationships/hyperlink" Target="https://login.consultant.ru/link/?req=doc&amp;base=RLAW926&amp;n=237142&amp;dst=100006" TargetMode="External"/><Relationship Id="rId59" Type="http://schemas.openxmlformats.org/officeDocument/2006/relationships/hyperlink" Target="https://login.consultant.ru/link/?req=doc&amp;base=LAW&amp;n=494996&amp;dst=100352" TargetMode="External"/><Relationship Id="rId67" Type="http://schemas.openxmlformats.org/officeDocument/2006/relationships/hyperlink" Target="https://login.consultant.ru/link/?req=doc&amp;base=LAW&amp;n=494996&amp;dst=100352" TargetMode="External"/><Relationship Id="rId20" Type="http://schemas.openxmlformats.org/officeDocument/2006/relationships/hyperlink" Target="https://login.consultant.ru/link/?req=doc&amp;base=RLAW926&amp;n=283762&amp;dst=100008" TargetMode="External"/><Relationship Id="rId41" Type="http://schemas.openxmlformats.org/officeDocument/2006/relationships/hyperlink" Target="https://login.consultant.ru/link/?req=doc&amp;base=RLAW926&amp;n=181616&amp;dst=100006" TargetMode="External"/><Relationship Id="rId54" Type="http://schemas.openxmlformats.org/officeDocument/2006/relationships/hyperlink" Target="https://login.consultant.ru/link/?req=doc&amp;base=LAW&amp;n=494996&amp;dst=100354" TargetMode="External"/><Relationship Id="rId62" Type="http://schemas.openxmlformats.org/officeDocument/2006/relationships/hyperlink" Target="https://login.consultant.ru/link/?req=doc&amp;base=LAW&amp;n=494996&amp;dst=219" TargetMode="External"/><Relationship Id="rId70" Type="http://schemas.openxmlformats.org/officeDocument/2006/relationships/hyperlink" Target="https://login.consultant.ru/link/?req=doc&amp;base=RLAW926&amp;n=181616&amp;dst=100020" TargetMode="External"/><Relationship Id="rId75" Type="http://schemas.openxmlformats.org/officeDocument/2006/relationships/hyperlink" Target="https://login.consultant.ru/link/?req=doc&amp;base=RLAW926&amp;n=283762&amp;dst=100015" TargetMode="External"/><Relationship Id="rId1" Type="http://schemas.openxmlformats.org/officeDocument/2006/relationships/styles" Target="styles.xml"/><Relationship Id="rId6" Type="http://schemas.openxmlformats.org/officeDocument/2006/relationships/hyperlink" Target="https://login.consultant.ru/link/?req=doc&amp;base=RLAW926&amp;n=181616&amp;dst=10000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21</Pages>
  <Words>9651</Words>
  <Characters>55016</Characters>
  <Application>Microsoft Office Word</Application>
  <DocSecurity>0</DocSecurity>
  <Lines>458</Lines>
  <Paragraphs>129</Paragraphs>
  <ScaleCrop>false</ScaleCrop>
  <Company/>
  <LinksUpToDate>false</LinksUpToDate>
  <CharactersWithSpaces>64538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Эконом-1</dc:creator>
  <cp:lastModifiedBy>Эконом-1</cp:lastModifiedBy>
  <cp:revision>1</cp:revision>
  <dcterms:created xsi:type="dcterms:W3CDTF">2025-02-12T05:49:00Z</dcterms:created>
  <dcterms:modified xsi:type="dcterms:W3CDTF">2025-02-12T05:49:00Z</dcterms:modified>
</cp:coreProperties>
</file>